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2D1010" w14:textId="77777777" w:rsidR="00A8475A" w:rsidRDefault="00A8475A" w:rsidP="00A8475A">
      <w:pPr>
        <w:autoSpaceDE w:val="0"/>
        <w:autoSpaceDN w:val="0"/>
        <w:adjustRightInd w:val="0"/>
        <w:spacing w:after="0" w:line="240" w:lineRule="auto"/>
        <w:jc w:val="center"/>
        <w:rPr>
          <w:rFonts w:ascii="Arial-BoldMT" w:hAnsi="Arial-BoldMT" w:cs="Arial-BoldMT"/>
          <w:b/>
          <w:bCs/>
          <w:color w:val="000000"/>
          <w:sz w:val="56"/>
          <w:szCs w:val="56"/>
        </w:rPr>
      </w:pPr>
      <w:r>
        <w:rPr>
          <w:rFonts w:ascii="Arial-BoldMT" w:hAnsi="Arial-BoldMT" w:cs="Arial-BoldMT"/>
          <w:b/>
          <w:bCs/>
          <w:color w:val="000000"/>
          <w:sz w:val="56"/>
          <w:szCs w:val="56"/>
        </w:rPr>
        <w:t>SLIPKNOT ANNOUNCE THE</w:t>
      </w:r>
    </w:p>
    <w:p w14:paraId="05CE01CB" w14:textId="77777777" w:rsidR="00A8475A" w:rsidRDefault="00A8475A" w:rsidP="00A8475A">
      <w:pPr>
        <w:autoSpaceDE w:val="0"/>
        <w:autoSpaceDN w:val="0"/>
        <w:adjustRightInd w:val="0"/>
        <w:spacing w:after="0" w:line="240" w:lineRule="auto"/>
        <w:jc w:val="center"/>
        <w:rPr>
          <w:rFonts w:ascii="Arial-BoldMT" w:hAnsi="Arial-BoldMT" w:cs="Arial-BoldMT"/>
          <w:b/>
          <w:bCs/>
          <w:color w:val="000000"/>
          <w:sz w:val="56"/>
          <w:szCs w:val="56"/>
        </w:rPr>
      </w:pPr>
      <w:r>
        <w:rPr>
          <w:rFonts w:ascii="Arial-BoldMT" w:hAnsi="Arial-BoldMT" w:cs="Arial-BoldMT"/>
          <w:b/>
          <w:bCs/>
          <w:color w:val="000000"/>
          <w:sz w:val="56"/>
          <w:szCs w:val="56"/>
        </w:rPr>
        <w:t>KNOTFEST ROADSHOW 2022</w:t>
      </w:r>
    </w:p>
    <w:p w14:paraId="4FEA418D" w14:textId="77777777" w:rsidR="00A8475A" w:rsidRDefault="00A8475A" w:rsidP="00A8475A">
      <w:pPr>
        <w:autoSpaceDE w:val="0"/>
        <w:autoSpaceDN w:val="0"/>
        <w:adjustRightInd w:val="0"/>
        <w:spacing w:after="0" w:line="240" w:lineRule="auto"/>
        <w:jc w:val="center"/>
        <w:rPr>
          <w:rFonts w:ascii="Arial-BoldMT" w:hAnsi="Arial-BoldMT" w:cs="Arial-BoldMT"/>
          <w:b/>
          <w:bCs/>
          <w:color w:val="000000"/>
          <w:sz w:val="24"/>
          <w:szCs w:val="24"/>
        </w:rPr>
      </w:pPr>
    </w:p>
    <w:p w14:paraId="4B278344" w14:textId="227A7BC0" w:rsidR="00A8475A" w:rsidRDefault="00A8475A" w:rsidP="00A8475A">
      <w:pPr>
        <w:autoSpaceDE w:val="0"/>
        <w:autoSpaceDN w:val="0"/>
        <w:adjustRightInd w:val="0"/>
        <w:spacing w:after="0" w:line="240" w:lineRule="auto"/>
        <w:jc w:val="center"/>
        <w:rPr>
          <w:rFonts w:ascii="Arial-BoldMT" w:hAnsi="Arial-BoldMT" w:cs="Arial-BoldMT"/>
          <w:b/>
          <w:bCs/>
          <w:color w:val="000000"/>
          <w:sz w:val="24"/>
          <w:szCs w:val="24"/>
        </w:rPr>
      </w:pPr>
      <w:r>
        <w:rPr>
          <w:rFonts w:ascii="Arial-BoldMT" w:hAnsi="Arial-BoldMT" w:cs="Arial-BoldMT"/>
          <w:b/>
          <w:bCs/>
          <w:color w:val="000000"/>
          <w:sz w:val="24"/>
          <w:szCs w:val="24"/>
        </w:rPr>
        <w:t>Leg 1</w:t>
      </w:r>
    </w:p>
    <w:p w14:paraId="45E39C39" w14:textId="77777777" w:rsidR="00A8475A" w:rsidRDefault="00A8475A" w:rsidP="00A8475A">
      <w:pPr>
        <w:autoSpaceDE w:val="0"/>
        <w:autoSpaceDN w:val="0"/>
        <w:adjustRightInd w:val="0"/>
        <w:spacing w:after="0" w:line="240" w:lineRule="auto"/>
        <w:jc w:val="center"/>
        <w:rPr>
          <w:rFonts w:ascii="Arial-BoldMT" w:hAnsi="Arial-BoldMT" w:cs="Arial-BoldMT"/>
          <w:b/>
          <w:bCs/>
          <w:color w:val="000000"/>
          <w:sz w:val="32"/>
          <w:szCs w:val="32"/>
        </w:rPr>
      </w:pPr>
      <w:r>
        <w:rPr>
          <w:rFonts w:ascii="Arial-BoldMT" w:hAnsi="Arial-BoldMT" w:cs="Arial-BoldMT"/>
          <w:b/>
          <w:bCs/>
          <w:color w:val="000000"/>
          <w:sz w:val="32"/>
          <w:szCs w:val="32"/>
        </w:rPr>
        <w:t>Headlined by Slipknot</w:t>
      </w:r>
    </w:p>
    <w:p w14:paraId="47ED0C5A" w14:textId="77777777" w:rsidR="00A8475A" w:rsidRDefault="00A8475A" w:rsidP="00A8475A">
      <w:pPr>
        <w:autoSpaceDE w:val="0"/>
        <w:autoSpaceDN w:val="0"/>
        <w:adjustRightInd w:val="0"/>
        <w:spacing w:after="0" w:line="240" w:lineRule="auto"/>
        <w:jc w:val="center"/>
        <w:rPr>
          <w:rFonts w:ascii="Arial-BoldMT" w:hAnsi="Arial-BoldMT" w:cs="Arial-BoldMT"/>
          <w:b/>
          <w:bCs/>
          <w:color w:val="000000"/>
          <w:sz w:val="24"/>
          <w:szCs w:val="24"/>
        </w:rPr>
      </w:pPr>
      <w:r>
        <w:rPr>
          <w:rFonts w:ascii="Arial-BoldMT" w:hAnsi="Arial-BoldMT" w:cs="Arial-BoldMT"/>
          <w:b/>
          <w:bCs/>
          <w:color w:val="000000"/>
          <w:sz w:val="24"/>
          <w:szCs w:val="24"/>
        </w:rPr>
        <w:t xml:space="preserve">With Special Guests </w:t>
      </w:r>
      <w:proofErr w:type="gramStart"/>
      <w:r>
        <w:rPr>
          <w:rFonts w:ascii="Arial-BoldMT" w:hAnsi="Arial-BoldMT" w:cs="Arial-BoldMT"/>
          <w:b/>
          <w:bCs/>
          <w:color w:val="000000"/>
          <w:sz w:val="24"/>
          <w:szCs w:val="24"/>
        </w:rPr>
        <w:t>In</w:t>
      </w:r>
      <w:proofErr w:type="gramEnd"/>
      <w:r>
        <w:rPr>
          <w:rFonts w:ascii="Arial-BoldMT" w:hAnsi="Arial-BoldMT" w:cs="Arial-BoldMT"/>
          <w:b/>
          <w:bCs/>
          <w:color w:val="000000"/>
          <w:sz w:val="24"/>
          <w:szCs w:val="24"/>
        </w:rPr>
        <w:t xml:space="preserve"> This Moment and Jinjer</w:t>
      </w:r>
    </w:p>
    <w:p w14:paraId="6BFFA3C5" w14:textId="77777777" w:rsidR="00A8475A" w:rsidRDefault="00A8475A" w:rsidP="00A8475A">
      <w:pPr>
        <w:autoSpaceDE w:val="0"/>
        <w:autoSpaceDN w:val="0"/>
        <w:adjustRightInd w:val="0"/>
        <w:spacing w:after="0" w:line="240" w:lineRule="auto"/>
        <w:jc w:val="center"/>
        <w:rPr>
          <w:rFonts w:ascii="Arial-BoldMT" w:hAnsi="Arial-BoldMT" w:cs="Arial-BoldMT"/>
          <w:b/>
          <w:bCs/>
          <w:color w:val="000000"/>
          <w:sz w:val="24"/>
          <w:szCs w:val="24"/>
        </w:rPr>
      </w:pPr>
      <w:r>
        <w:rPr>
          <w:rFonts w:ascii="Arial-BoldMT" w:hAnsi="Arial-BoldMT" w:cs="Arial-BoldMT"/>
          <w:b/>
          <w:bCs/>
          <w:color w:val="000000"/>
          <w:sz w:val="24"/>
          <w:szCs w:val="24"/>
        </w:rPr>
        <w:t>March 16th, 2022 - April 17, 2022</w:t>
      </w:r>
    </w:p>
    <w:p w14:paraId="329EC375" w14:textId="77777777" w:rsidR="00A8475A" w:rsidRDefault="00A8475A" w:rsidP="00A8475A">
      <w:pPr>
        <w:autoSpaceDE w:val="0"/>
        <w:autoSpaceDN w:val="0"/>
        <w:adjustRightInd w:val="0"/>
        <w:spacing w:after="0" w:line="240" w:lineRule="auto"/>
        <w:jc w:val="center"/>
        <w:rPr>
          <w:rFonts w:ascii="Arial-BoldMT" w:hAnsi="Arial-BoldMT" w:cs="Arial-BoldMT"/>
          <w:b/>
          <w:bCs/>
          <w:color w:val="000000"/>
          <w:sz w:val="24"/>
          <w:szCs w:val="24"/>
        </w:rPr>
      </w:pPr>
    </w:p>
    <w:p w14:paraId="493ABCEB" w14:textId="68E19F07" w:rsidR="00A8475A" w:rsidRDefault="00A8475A" w:rsidP="00A8475A">
      <w:pPr>
        <w:autoSpaceDE w:val="0"/>
        <w:autoSpaceDN w:val="0"/>
        <w:adjustRightInd w:val="0"/>
        <w:spacing w:after="0" w:line="240" w:lineRule="auto"/>
        <w:jc w:val="center"/>
        <w:rPr>
          <w:rFonts w:ascii="Arial-BoldMT" w:hAnsi="Arial-BoldMT" w:cs="Arial-BoldMT"/>
          <w:b/>
          <w:bCs/>
          <w:color w:val="000000"/>
          <w:sz w:val="24"/>
          <w:szCs w:val="24"/>
        </w:rPr>
      </w:pPr>
      <w:r>
        <w:rPr>
          <w:rFonts w:ascii="Arial-BoldMT" w:hAnsi="Arial-BoldMT" w:cs="Arial-BoldMT"/>
          <w:b/>
          <w:bCs/>
          <w:color w:val="000000"/>
          <w:sz w:val="24"/>
          <w:szCs w:val="24"/>
        </w:rPr>
        <w:t>Leg 2</w:t>
      </w:r>
    </w:p>
    <w:p w14:paraId="6D6E630D" w14:textId="77777777" w:rsidR="00A8475A" w:rsidRDefault="00A8475A" w:rsidP="00A8475A">
      <w:pPr>
        <w:autoSpaceDE w:val="0"/>
        <w:autoSpaceDN w:val="0"/>
        <w:adjustRightInd w:val="0"/>
        <w:spacing w:after="0" w:line="240" w:lineRule="auto"/>
        <w:jc w:val="center"/>
        <w:rPr>
          <w:rFonts w:ascii="Arial-BoldMT" w:hAnsi="Arial-BoldMT" w:cs="Arial-BoldMT"/>
          <w:b/>
          <w:bCs/>
          <w:color w:val="000000"/>
          <w:sz w:val="30"/>
          <w:szCs w:val="30"/>
        </w:rPr>
      </w:pPr>
      <w:r>
        <w:rPr>
          <w:rFonts w:ascii="Arial-BoldMT" w:hAnsi="Arial-BoldMT" w:cs="Arial-BoldMT"/>
          <w:b/>
          <w:bCs/>
          <w:color w:val="000000"/>
          <w:sz w:val="30"/>
          <w:szCs w:val="30"/>
        </w:rPr>
        <w:t>Headlined by Slipknot</w:t>
      </w:r>
    </w:p>
    <w:p w14:paraId="3EDAE834" w14:textId="77777777" w:rsidR="00A8475A" w:rsidRDefault="00A8475A" w:rsidP="00A8475A">
      <w:pPr>
        <w:autoSpaceDE w:val="0"/>
        <w:autoSpaceDN w:val="0"/>
        <w:adjustRightInd w:val="0"/>
        <w:spacing w:after="0" w:line="240" w:lineRule="auto"/>
        <w:jc w:val="center"/>
        <w:rPr>
          <w:rFonts w:ascii="Arial-BoldMT" w:hAnsi="Arial-BoldMT" w:cs="Arial-BoldMT"/>
          <w:b/>
          <w:bCs/>
          <w:color w:val="000000"/>
          <w:sz w:val="24"/>
          <w:szCs w:val="24"/>
        </w:rPr>
      </w:pPr>
      <w:r>
        <w:rPr>
          <w:rFonts w:ascii="Arial-BoldMT" w:hAnsi="Arial-BoldMT" w:cs="Arial-BoldMT"/>
          <w:b/>
          <w:bCs/>
          <w:color w:val="000000"/>
          <w:sz w:val="24"/>
          <w:szCs w:val="24"/>
        </w:rPr>
        <w:t>With Special Guests Cypress Hill and Ho99o9</w:t>
      </w:r>
    </w:p>
    <w:p w14:paraId="6F0ADDBE" w14:textId="0FBD3945" w:rsidR="00A8475A" w:rsidRDefault="00A8475A" w:rsidP="00A8475A">
      <w:pPr>
        <w:autoSpaceDE w:val="0"/>
        <w:autoSpaceDN w:val="0"/>
        <w:adjustRightInd w:val="0"/>
        <w:spacing w:after="0" w:line="240" w:lineRule="auto"/>
        <w:jc w:val="center"/>
        <w:rPr>
          <w:rFonts w:ascii="Arial-BoldMT" w:hAnsi="Arial-BoldMT" w:cs="Arial-BoldMT"/>
          <w:b/>
          <w:bCs/>
          <w:color w:val="000000"/>
          <w:sz w:val="24"/>
          <w:szCs w:val="24"/>
        </w:rPr>
      </w:pPr>
      <w:r>
        <w:rPr>
          <w:rFonts w:ascii="Arial-BoldMT" w:hAnsi="Arial-BoldMT" w:cs="Arial-BoldMT"/>
          <w:b/>
          <w:bCs/>
          <w:color w:val="000000"/>
          <w:sz w:val="24"/>
          <w:szCs w:val="24"/>
        </w:rPr>
        <w:t>May 18th, 2022 - June 18th, 2022</w:t>
      </w:r>
    </w:p>
    <w:p w14:paraId="694AD6C5" w14:textId="77777777" w:rsidR="00A8475A" w:rsidRDefault="00A8475A" w:rsidP="00A8475A">
      <w:pPr>
        <w:autoSpaceDE w:val="0"/>
        <w:autoSpaceDN w:val="0"/>
        <w:adjustRightInd w:val="0"/>
        <w:spacing w:after="0" w:line="240" w:lineRule="auto"/>
        <w:jc w:val="center"/>
        <w:rPr>
          <w:rFonts w:ascii="Arial-BoldMT" w:hAnsi="Arial-BoldMT" w:cs="Arial-BoldMT"/>
          <w:b/>
          <w:bCs/>
          <w:color w:val="000000"/>
          <w:sz w:val="24"/>
          <w:szCs w:val="24"/>
        </w:rPr>
      </w:pPr>
    </w:p>
    <w:p w14:paraId="3A1C0F49" w14:textId="77777777" w:rsidR="00A8475A" w:rsidRDefault="00A8475A" w:rsidP="00A8475A">
      <w:pPr>
        <w:autoSpaceDE w:val="0"/>
        <w:autoSpaceDN w:val="0"/>
        <w:adjustRightInd w:val="0"/>
        <w:spacing w:after="0" w:line="240" w:lineRule="auto"/>
        <w:jc w:val="center"/>
        <w:rPr>
          <w:rFonts w:ascii="Arial-BoldMT" w:hAnsi="Arial-BoldMT" w:cs="Arial-BoldMT"/>
          <w:b/>
          <w:bCs/>
          <w:color w:val="000000"/>
          <w:sz w:val="24"/>
          <w:szCs w:val="24"/>
        </w:rPr>
      </w:pPr>
      <w:r w:rsidRPr="00A8475A">
        <w:rPr>
          <w:rFonts w:ascii="Arial-BoldMT" w:hAnsi="Arial-BoldMT" w:cs="Arial-BoldMT"/>
          <w:b/>
          <w:bCs/>
          <w:color w:val="000000"/>
          <w:sz w:val="24"/>
          <w:szCs w:val="24"/>
        </w:rPr>
        <w:t xml:space="preserve">Tickets </w:t>
      </w:r>
      <w:proofErr w:type="gramStart"/>
      <w:r w:rsidRPr="00A8475A">
        <w:rPr>
          <w:rFonts w:ascii="Arial-BoldMT" w:hAnsi="Arial-BoldMT" w:cs="Arial-BoldMT"/>
          <w:b/>
          <w:bCs/>
          <w:color w:val="000000"/>
          <w:sz w:val="24"/>
          <w:szCs w:val="24"/>
        </w:rPr>
        <w:t>And</w:t>
      </w:r>
      <w:proofErr w:type="gramEnd"/>
      <w:r w:rsidRPr="00A8475A">
        <w:rPr>
          <w:rFonts w:ascii="Arial-BoldMT" w:hAnsi="Arial-BoldMT" w:cs="Arial-BoldMT"/>
          <w:b/>
          <w:bCs/>
          <w:color w:val="000000"/>
          <w:sz w:val="24"/>
          <w:szCs w:val="24"/>
        </w:rPr>
        <w:t xml:space="preserve"> VIP Packages Go On General Sale At</w:t>
      </w:r>
    </w:p>
    <w:p w14:paraId="0EE9AD79" w14:textId="5B2874F7" w:rsidR="00A8475A" w:rsidRPr="00A8475A" w:rsidRDefault="00A8475A" w:rsidP="00A8475A">
      <w:pPr>
        <w:autoSpaceDE w:val="0"/>
        <w:autoSpaceDN w:val="0"/>
        <w:adjustRightInd w:val="0"/>
        <w:spacing w:after="0" w:line="240" w:lineRule="auto"/>
        <w:jc w:val="center"/>
        <w:rPr>
          <w:rFonts w:ascii="Arial-BoldMT" w:hAnsi="Arial-BoldMT" w:cs="Arial-BoldMT"/>
          <w:b/>
          <w:bCs/>
          <w:color w:val="000000"/>
          <w:sz w:val="24"/>
          <w:szCs w:val="24"/>
        </w:rPr>
      </w:pPr>
      <w:r w:rsidRPr="00A8475A">
        <w:rPr>
          <w:rFonts w:ascii="Arial-BoldMT" w:hAnsi="Arial-BoldMT" w:cs="Arial-BoldMT"/>
          <w:b/>
          <w:bCs/>
          <w:color w:val="000000"/>
          <w:sz w:val="24"/>
          <w:szCs w:val="24"/>
        </w:rPr>
        <w:t>10am Local on Friday, January 21st, 2022</w:t>
      </w:r>
    </w:p>
    <w:p w14:paraId="35B0C0B7" w14:textId="61832F0C" w:rsidR="00A8475A" w:rsidRDefault="00A8475A" w:rsidP="00A8475A">
      <w:pPr>
        <w:autoSpaceDE w:val="0"/>
        <w:autoSpaceDN w:val="0"/>
        <w:adjustRightInd w:val="0"/>
        <w:spacing w:after="0" w:line="240" w:lineRule="auto"/>
        <w:jc w:val="center"/>
        <w:rPr>
          <w:rFonts w:ascii="Arial-BoldMT" w:hAnsi="Arial-BoldMT" w:cs="Arial-BoldMT"/>
          <w:b/>
          <w:bCs/>
          <w:color w:val="1155CD"/>
          <w:sz w:val="24"/>
          <w:szCs w:val="24"/>
        </w:rPr>
      </w:pPr>
      <w:r>
        <w:rPr>
          <w:rFonts w:ascii="Arial-BoldMT" w:hAnsi="Arial-BoldMT" w:cs="Arial-BoldMT"/>
          <w:b/>
          <w:bCs/>
          <w:color w:val="1155CD"/>
          <w:sz w:val="24"/>
          <w:szCs w:val="24"/>
        </w:rPr>
        <w:t>KnotfestRoadshow.com</w:t>
      </w:r>
    </w:p>
    <w:p w14:paraId="00B0BCCD" w14:textId="1747A4FF" w:rsidR="00A8475A" w:rsidRDefault="00A8475A" w:rsidP="00A8475A">
      <w:pPr>
        <w:autoSpaceDE w:val="0"/>
        <w:autoSpaceDN w:val="0"/>
        <w:adjustRightInd w:val="0"/>
        <w:spacing w:after="0" w:line="240" w:lineRule="auto"/>
        <w:jc w:val="center"/>
        <w:rPr>
          <w:rFonts w:ascii="Arial-BoldMT" w:hAnsi="Arial-BoldMT" w:cs="Arial-BoldMT"/>
          <w:b/>
          <w:bCs/>
          <w:color w:val="1155CD"/>
          <w:sz w:val="24"/>
          <w:szCs w:val="24"/>
        </w:rPr>
      </w:pPr>
    </w:p>
    <w:p w14:paraId="329177AC" w14:textId="1EE0D3F1" w:rsidR="00A8475A" w:rsidRDefault="00921FEE" w:rsidP="00A8475A">
      <w:pPr>
        <w:autoSpaceDE w:val="0"/>
        <w:autoSpaceDN w:val="0"/>
        <w:adjustRightInd w:val="0"/>
        <w:spacing w:after="0" w:line="240" w:lineRule="auto"/>
        <w:jc w:val="center"/>
        <w:rPr>
          <w:rFonts w:ascii="Arial-BoldMT" w:hAnsi="Arial-BoldMT" w:cs="Arial-BoldMT"/>
          <w:b/>
          <w:bCs/>
          <w:color w:val="1155CD"/>
          <w:sz w:val="24"/>
          <w:szCs w:val="24"/>
        </w:rPr>
      </w:pPr>
      <w:r>
        <w:rPr>
          <w:rFonts w:ascii="Arial-BoldMT" w:hAnsi="Arial-BoldMT" w:cs="Arial-BoldMT"/>
          <w:b/>
          <w:bCs/>
          <w:noProof/>
          <w:color w:val="1155CD"/>
          <w:sz w:val="24"/>
          <w:szCs w:val="24"/>
        </w:rPr>
        <w:drawing>
          <wp:inline distT="0" distB="0" distL="0" distR="0" wp14:anchorId="322F7721" wp14:editId="10224731">
            <wp:extent cx="3475310" cy="4337083"/>
            <wp:effectExtent l="0" t="0" r="0" b="6350"/>
            <wp:docPr id="2" name="Picture 2" descr="A group of people in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in clothing&#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3480147" cy="4343119"/>
                    </a:xfrm>
                    <a:prstGeom prst="rect">
                      <a:avLst/>
                    </a:prstGeom>
                  </pic:spPr>
                </pic:pic>
              </a:graphicData>
            </a:graphic>
          </wp:inline>
        </w:drawing>
      </w:r>
    </w:p>
    <w:p w14:paraId="3DE402DD"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p>
    <w:p w14:paraId="11F0BAF1" w14:textId="3B0BE8DA" w:rsidR="00A8475A" w:rsidRPr="00A8475A" w:rsidRDefault="00A8475A" w:rsidP="00A8475A">
      <w:pPr>
        <w:autoSpaceDE w:val="0"/>
        <w:autoSpaceDN w:val="0"/>
        <w:adjustRightInd w:val="0"/>
        <w:spacing w:after="0" w:line="240" w:lineRule="auto"/>
        <w:rPr>
          <w:rFonts w:ascii="ArialMT" w:hAnsi="ArialMT" w:cs="ArialMT"/>
          <w:color w:val="000000"/>
          <w:sz w:val="20"/>
          <w:szCs w:val="20"/>
        </w:rPr>
      </w:pPr>
      <w:r>
        <w:rPr>
          <w:rFonts w:ascii="Arial-BoldMT" w:hAnsi="Arial-BoldMT" w:cs="Arial-BoldMT"/>
          <w:b/>
          <w:bCs/>
          <w:color w:val="000000"/>
          <w:sz w:val="20"/>
          <w:szCs w:val="20"/>
        </w:rPr>
        <w:t xml:space="preserve">Tuesday, January 18, 2022 </w:t>
      </w:r>
      <w:r>
        <w:rPr>
          <w:rFonts w:ascii="ArialMT" w:hAnsi="ArialMT" w:cs="ArialMT"/>
          <w:color w:val="000000"/>
          <w:sz w:val="20"/>
          <w:szCs w:val="20"/>
        </w:rPr>
        <w:t xml:space="preserve">- </w:t>
      </w:r>
      <w:r>
        <w:rPr>
          <w:rFonts w:ascii="Arial-BoldMT" w:hAnsi="Arial-BoldMT" w:cs="Arial-BoldMT"/>
          <w:b/>
          <w:bCs/>
          <w:color w:val="000000"/>
          <w:sz w:val="20"/>
          <w:szCs w:val="20"/>
        </w:rPr>
        <w:t xml:space="preserve">Slipknot, </w:t>
      </w:r>
      <w:r>
        <w:rPr>
          <w:rFonts w:ascii="ArialMT" w:hAnsi="ArialMT" w:cs="ArialMT"/>
          <w:color w:val="000000"/>
          <w:sz w:val="20"/>
          <w:szCs w:val="20"/>
        </w:rPr>
        <w:t xml:space="preserve">one of the most thrilling and visceral musical collectives on the planet, are excited to announce the 2022 iteration of their infamous </w:t>
      </w:r>
      <w:proofErr w:type="spellStart"/>
      <w:r>
        <w:rPr>
          <w:rFonts w:ascii="Arial-BoldMT" w:hAnsi="Arial-BoldMT" w:cs="Arial-BoldMT"/>
          <w:b/>
          <w:bCs/>
          <w:color w:val="000000"/>
          <w:sz w:val="20"/>
          <w:szCs w:val="20"/>
        </w:rPr>
        <w:t>Knotfest</w:t>
      </w:r>
      <w:proofErr w:type="spellEnd"/>
      <w:r>
        <w:rPr>
          <w:rFonts w:ascii="Arial-BoldMT" w:hAnsi="Arial-BoldMT" w:cs="Arial-BoldMT"/>
          <w:b/>
          <w:bCs/>
          <w:color w:val="000000"/>
          <w:sz w:val="20"/>
          <w:szCs w:val="20"/>
        </w:rPr>
        <w:t xml:space="preserve"> Roadshow </w:t>
      </w:r>
      <w:r>
        <w:rPr>
          <w:rFonts w:ascii="ArialMT" w:hAnsi="ArialMT" w:cs="ArialMT"/>
          <w:color w:val="000000"/>
          <w:sz w:val="20"/>
          <w:szCs w:val="20"/>
        </w:rPr>
        <w:t xml:space="preserve">tour. The tour will take place over two legs, both headlined by </w:t>
      </w:r>
      <w:r>
        <w:rPr>
          <w:rFonts w:ascii="Arial-BoldMT" w:hAnsi="Arial-BoldMT" w:cs="Arial-BoldMT"/>
          <w:b/>
          <w:bCs/>
          <w:color w:val="000000"/>
          <w:sz w:val="20"/>
          <w:szCs w:val="20"/>
        </w:rPr>
        <w:t xml:space="preserve">Slipknot. </w:t>
      </w:r>
      <w:r>
        <w:rPr>
          <w:rFonts w:ascii="ArialMT" w:hAnsi="ArialMT" w:cs="ArialMT"/>
          <w:color w:val="000000"/>
          <w:sz w:val="20"/>
          <w:szCs w:val="20"/>
        </w:rPr>
        <w:t xml:space="preserve">The first leg will feature special guests </w:t>
      </w:r>
      <w:r>
        <w:rPr>
          <w:rFonts w:ascii="Arial-BoldMT" w:hAnsi="Arial-BoldMT" w:cs="Arial-BoldMT"/>
          <w:b/>
          <w:bCs/>
          <w:color w:val="000000"/>
          <w:sz w:val="20"/>
          <w:szCs w:val="20"/>
        </w:rPr>
        <w:t xml:space="preserve">In This Moment </w:t>
      </w:r>
      <w:r>
        <w:rPr>
          <w:rFonts w:ascii="ArialMT" w:hAnsi="ArialMT" w:cs="ArialMT"/>
          <w:color w:val="000000"/>
          <w:sz w:val="20"/>
          <w:szCs w:val="20"/>
        </w:rPr>
        <w:t xml:space="preserve">and </w:t>
      </w:r>
      <w:r>
        <w:rPr>
          <w:rFonts w:ascii="Arial-BoldMT" w:hAnsi="Arial-BoldMT" w:cs="Arial-BoldMT"/>
          <w:b/>
          <w:bCs/>
          <w:color w:val="000000"/>
          <w:sz w:val="20"/>
          <w:szCs w:val="20"/>
        </w:rPr>
        <w:t xml:space="preserve">Jinjer. </w:t>
      </w:r>
      <w:r>
        <w:rPr>
          <w:rFonts w:ascii="ArialMT" w:hAnsi="ArialMT" w:cs="ArialMT"/>
          <w:color w:val="000000"/>
          <w:sz w:val="20"/>
          <w:szCs w:val="20"/>
        </w:rPr>
        <w:t xml:space="preserve">The second leg will feature special guests </w:t>
      </w:r>
      <w:r>
        <w:rPr>
          <w:rFonts w:ascii="Arial-BoldMT" w:hAnsi="Arial-BoldMT" w:cs="Arial-BoldMT"/>
          <w:b/>
          <w:bCs/>
          <w:color w:val="000000"/>
          <w:sz w:val="20"/>
          <w:szCs w:val="20"/>
        </w:rPr>
        <w:t xml:space="preserve">Cypress Hill </w:t>
      </w:r>
      <w:r>
        <w:rPr>
          <w:rFonts w:ascii="ArialMT" w:hAnsi="ArialMT" w:cs="ArialMT"/>
          <w:color w:val="000000"/>
          <w:sz w:val="20"/>
          <w:szCs w:val="20"/>
        </w:rPr>
        <w:t xml:space="preserve">and </w:t>
      </w:r>
      <w:r>
        <w:rPr>
          <w:rFonts w:ascii="Arial-BoldMT" w:hAnsi="Arial-BoldMT" w:cs="Arial-BoldMT"/>
          <w:b/>
          <w:bCs/>
          <w:color w:val="000000"/>
          <w:sz w:val="20"/>
          <w:szCs w:val="20"/>
        </w:rPr>
        <w:t>Ho99o9</w:t>
      </w:r>
      <w:r>
        <w:rPr>
          <w:rFonts w:ascii="ArialMT" w:hAnsi="ArialMT" w:cs="ArialMT"/>
          <w:color w:val="000000"/>
          <w:sz w:val="20"/>
          <w:szCs w:val="20"/>
        </w:rPr>
        <w:t xml:space="preserve">. Tickets for all shows go on sale at 10am local time on Friday, January 21st from </w:t>
      </w:r>
      <w:r>
        <w:rPr>
          <w:rFonts w:ascii="Arial-BoldMT" w:hAnsi="Arial-BoldMT" w:cs="Arial-BoldMT"/>
          <w:b/>
          <w:bCs/>
          <w:color w:val="1155CD"/>
          <w:sz w:val="20"/>
          <w:szCs w:val="20"/>
        </w:rPr>
        <w:t>KnotfestRoadshow.com</w:t>
      </w:r>
    </w:p>
    <w:p w14:paraId="7744EE7D" w14:textId="77777777" w:rsidR="00A8475A" w:rsidRDefault="00A8475A" w:rsidP="00A8475A">
      <w:pPr>
        <w:autoSpaceDE w:val="0"/>
        <w:autoSpaceDN w:val="0"/>
        <w:adjustRightInd w:val="0"/>
        <w:spacing w:after="0" w:line="240" w:lineRule="auto"/>
        <w:rPr>
          <w:rFonts w:ascii="ArialMT" w:hAnsi="ArialMT" w:cs="ArialMT"/>
          <w:color w:val="000000"/>
          <w:sz w:val="20"/>
          <w:szCs w:val="20"/>
        </w:rPr>
      </w:pPr>
    </w:p>
    <w:p w14:paraId="03794CE1" w14:textId="291BE19C" w:rsidR="00A8475A" w:rsidRDefault="00A8475A" w:rsidP="00A8475A">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lastRenderedPageBreak/>
        <w:t xml:space="preserve">The first leg of the </w:t>
      </w:r>
      <w:proofErr w:type="gramStart"/>
      <w:r>
        <w:rPr>
          <w:rFonts w:ascii="ArialMT" w:hAnsi="ArialMT" w:cs="ArialMT"/>
          <w:color w:val="000000"/>
          <w:sz w:val="20"/>
          <w:szCs w:val="20"/>
        </w:rPr>
        <w:t>38 date</w:t>
      </w:r>
      <w:proofErr w:type="gramEnd"/>
      <w:r>
        <w:rPr>
          <w:rFonts w:ascii="ArialMT" w:hAnsi="ArialMT" w:cs="ArialMT"/>
          <w:color w:val="000000"/>
          <w:sz w:val="20"/>
          <w:szCs w:val="20"/>
        </w:rPr>
        <w:t xml:space="preserve"> tour, produced by Live Nation, kicks off in Fargo, ND on Wednesday, March 16th, 2022 and hits a further 17 cities before wrapping up in Vancouver, BC on Sunday, April 17, 2022. The second leg kicks off on Wednesday, May 18th, 2022 in University Park, PA and hits a further 17 cites before culminating on Sunday, June 18, 2022 in Chula Vista, CA. Full routing below.</w:t>
      </w:r>
    </w:p>
    <w:p w14:paraId="0DC4895E" w14:textId="77777777" w:rsidR="00A8475A" w:rsidRDefault="00A8475A" w:rsidP="00A8475A">
      <w:pPr>
        <w:autoSpaceDE w:val="0"/>
        <w:autoSpaceDN w:val="0"/>
        <w:adjustRightInd w:val="0"/>
        <w:spacing w:after="0" w:line="240" w:lineRule="auto"/>
        <w:rPr>
          <w:rFonts w:ascii="ArialMT" w:hAnsi="ArialMT" w:cs="ArialMT"/>
          <w:color w:val="000000"/>
          <w:sz w:val="20"/>
          <w:szCs w:val="20"/>
        </w:rPr>
      </w:pPr>
    </w:p>
    <w:p w14:paraId="5A6BD7CE" w14:textId="71E3DD09" w:rsidR="00A8475A" w:rsidRPr="00A8475A" w:rsidRDefault="00A8475A" w:rsidP="00A8475A">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xml:space="preserve">Speaking on the new tour announcement, </w:t>
      </w:r>
      <w:r>
        <w:rPr>
          <w:rFonts w:ascii="Arial-BoldMT" w:hAnsi="Arial-BoldMT" w:cs="Arial-BoldMT"/>
          <w:b/>
          <w:bCs/>
          <w:color w:val="000000"/>
          <w:sz w:val="20"/>
          <w:szCs w:val="20"/>
        </w:rPr>
        <w:t xml:space="preserve">Slipknot’s clown </w:t>
      </w:r>
      <w:r>
        <w:rPr>
          <w:rFonts w:ascii="ArialMT" w:hAnsi="ArialMT" w:cs="ArialMT"/>
          <w:color w:val="000000"/>
          <w:sz w:val="20"/>
          <w:szCs w:val="20"/>
        </w:rPr>
        <w:t xml:space="preserve">shares </w:t>
      </w:r>
      <w:r>
        <w:rPr>
          <w:rFonts w:ascii="Arial-ItalicMT" w:hAnsi="Arial-ItalicMT" w:cs="Arial-ItalicMT"/>
          <w:i/>
          <w:iCs/>
          <w:color w:val="000000"/>
          <w:sz w:val="20"/>
          <w:szCs w:val="20"/>
        </w:rPr>
        <w:t>“It feels so good to get back out on the road with our Culture. Get ready for a brand new experience. See you soon.”</w:t>
      </w:r>
    </w:p>
    <w:p w14:paraId="18DC364C" w14:textId="77777777" w:rsidR="00A8475A" w:rsidRDefault="00A8475A" w:rsidP="00A8475A">
      <w:pPr>
        <w:autoSpaceDE w:val="0"/>
        <w:autoSpaceDN w:val="0"/>
        <w:adjustRightInd w:val="0"/>
        <w:spacing w:after="0" w:line="240" w:lineRule="auto"/>
        <w:rPr>
          <w:rFonts w:ascii="ArialMT" w:hAnsi="ArialMT" w:cs="ArialMT"/>
          <w:color w:val="000000"/>
          <w:sz w:val="20"/>
          <w:szCs w:val="20"/>
        </w:rPr>
      </w:pPr>
    </w:p>
    <w:p w14:paraId="0DDB869C" w14:textId="3E44FCD3" w:rsidR="00A8475A" w:rsidRPr="00A8475A" w:rsidRDefault="00A8475A" w:rsidP="00A8475A">
      <w:pPr>
        <w:autoSpaceDE w:val="0"/>
        <w:autoSpaceDN w:val="0"/>
        <w:adjustRightInd w:val="0"/>
        <w:spacing w:after="0" w:line="240" w:lineRule="auto"/>
        <w:rPr>
          <w:rFonts w:ascii="ArialMT" w:hAnsi="ArialMT" w:cs="ArialMT"/>
          <w:color w:val="000000"/>
          <w:sz w:val="20"/>
          <w:szCs w:val="20"/>
        </w:rPr>
      </w:pPr>
      <w:proofErr w:type="spellStart"/>
      <w:r>
        <w:rPr>
          <w:rFonts w:ascii="ArialMT" w:hAnsi="ArialMT" w:cs="ArialMT"/>
          <w:color w:val="000000"/>
          <w:sz w:val="20"/>
          <w:szCs w:val="20"/>
        </w:rPr>
        <w:t>Frontman</w:t>
      </w:r>
      <w:proofErr w:type="spellEnd"/>
      <w:r>
        <w:rPr>
          <w:rFonts w:ascii="ArialMT" w:hAnsi="ArialMT" w:cs="ArialMT"/>
          <w:color w:val="000000"/>
          <w:sz w:val="20"/>
          <w:szCs w:val="20"/>
        </w:rPr>
        <w:t xml:space="preserve">, </w:t>
      </w:r>
      <w:r>
        <w:rPr>
          <w:rFonts w:ascii="Arial-BoldMT" w:hAnsi="Arial-BoldMT" w:cs="Arial-BoldMT"/>
          <w:b/>
          <w:bCs/>
          <w:color w:val="000000"/>
          <w:sz w:val="20"/>
          <w:szCs w:val="20"/>
        </w:rPr>
        <w:t xml:space="preserve">Corey Taylor </w:t>
      </w:r>
      <w:r>
        <w:rPr>
          <w:rFonts w:ascii="ArialMT" w:hAnsi="ArialMT" w:cs="ArialMT"/>
          <w:color w:val="000000"/>
          <w:sz w:val="20"/>
          <w:szCs w:val="20"/>
        </w:rPr>
        <w:t xml:space="preserve">adds: </w:t>
      </w:r>
      <w:r>
        <w:rPr>
          <w:rFonts w:ascii="Arial-ItalicMT" w:hAnsi="Arial-ItalicMT" w:cs="Arial-ItalicMT"/>
          <w:i/>
          <w:iCs/>
          <w:color w:val="000000"/>
          <w:sz w:val="20"/>
          <w:szCs w:val="20"/>
        </w:rPr>
        <w:t>“Even with everything going on in the world right now, we’re still extremely excited to come back out in the states, with</w:t>
      </w:r>
      <w:r>
        <w:rPr>
          <w:rFonts w:ascii="ArialMT" w:hAnsi="ArialMT" w:cs="ArialMT"/>
          <w:color w:val="000000"/>
          <w:sz w:val="20"/>
          <w:szCs w:val="20"/>
        </w:rPr>
        <w:t xml:space="preserve"> </w:t>
      </w:r>
      <w:r>
        <w:rPr>
          <w:rFonts w:ascii="Arial-ItalicMT" w:hAnsi="Arial-ItalicMT" w:cs="Arial-ItalicMT"/>
          <w:i/>
          <w:iCs/>
          <w:color w:val="000000"/>
          <w:sz w:val="20"/>
          <w:szCs w:val="20"/>
        </w:rPr>
        <w:t>2 different, exciting packages. Whether it’s In This Moment and Jinjer, or Cypress and Ho99o9, we pride ourselves in</w:t>
      </w:r>
      <w:r>
        <w:rPr>
          <w:rFonts w:ascii="ArialMT" w:hAnsi="ArialMT" w:cs="ArialMT"/>
          <w:color w:val="000000"/>
          <w:sz w:val="20"/>
          <w:szCs w:val="20"/>
        </w:rPr>
        <w:t xml:space="preserve"> </w:t>
      </w:r>
      <w:r>
        <w:rPr>
          <w:rFonts w:ascii="Arial-ItalicMT" w:hAnsi="Arial-ItalicMT" w:cs="Arial-ItalicMT"/>
          <w:i/>
          <w:iCs/>
          <w:color w:val="000000"/>
          <w:sz w:val="20"/>
          <w:szCs w:val="20"/>
        </w:rPr>
        <w:t>bringing our fans the epicenter of our music and art. Come celebrate with us and try to stay as safe as we will be.”</w:t>
      </w:r>
    </w:p>
    <w:p w14:paraId="4322EC0F" w14:textId="77777777" w:rsidR="00A8475A" w:rsidRDefault="00A8475A" w:rsidP="00A8475A">
      <w:pPr>
        <w:autoSpaceDE w:val="0"/>
        <w:autoSpaceDN w:val="0"/>
        <w:adjustRightInd w:val="0"/>
        <w:spacing w:after="0" w:line="240" w:lineRule="auto"/>
        <w:rPr>
          <w:rFonts w:ascii="ArialMT" w:hAnsi="ArialMT" w:cs="ArialMT"/>
          <w:color w:val="000000"/>
          <w:sz w:val="20"/>
          <w:szCs w:val="20"/>
        </w:rPr>
      </w:pPr>
    </w:p>
    <w:p w14:paraId="2F3447E8" w14:textId="794B5D6F" w:rsidR="00A8475A" w:rsidRP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MT" w:hAnsi="ArialMT" w:cs="ArialMT"/>
          <w:color w:val="000000"/>
          <w:sz w:val="20"/>
          <w:szCs w:val="20"/>
        </w:rPr>
        <w:t xml:space="preserve">2021 marked a banner year for </w:t>
      </w:r>
      <w:r>
        <w:rPr>
          <w:rFonts w:ascii="Arial-BoldMT" w:hAnsi="Arial-BoldMT" w:cs="Arial-BoldMT"/>
          <w:b/>
          <w:bCs/>
          <w:color w:val="000000"/>
          <w:sz w:val="20"/>
          <w:szCs w:val="20"/>
        </w:rPr>
        <w:t>Slipknot</w:t>
      </w:r>
      <w:r>
        <w:rPr>
          <w:rFonts w:ascii="ArialMT" w:hAnsi="ArialMT" w:cs="ArialMT"/>
          <w:color w:val="000000"/>
          <w:sz w:val="20"/>
          <w:szCs w:val="20"/>
        </w:rPr>
        <w:t xml:space="preserve">. Making a triumphant return to the road, their </w:t>
      </w:r>
      <w:proofErr w:type="spellStart"/>
      <w:r>
        <w:rPr>
          <w:rFonts w:ascii="Arial-BoldMT" w:hAnsi="Arial-BoldMT" w:cs="Arial-BoldMT"/>
          <w:b/>
          <w:bCs/>
          <w:color w:val="000000"/>
          <w:sz w:val="20"/>
          <w:szCs w:val="20"/>
        </w:rPr>
        <w:t>Knotfest</w:t>
      </w:r>
      <w:proofErr w:type="spellEnd"/>
      <w:r>
        <w:rPr>
          <w:rFonts w:ascii="Arial-BoldMT" w:hAnsi="Arial-BoldMT" w:cs="Arial-BoldMT"/>
          <w:b/>
          <w:bCs/>
          <w:color w:val="000000"/>
          <w:sz w:val="20"/>
          <w:szCs w:val="20"/>
        </w:rPr>
        <w:t xml:space="preserve"> Roadshow 2021 tour </w:t>
      </w:r>
      <w:r>
        <w:rPr>
          <w:rFonts w:ascii="ArialMT" w:hAnsi="ArialMT" w:cs="ArialMT"/>
          <w:color w:val="000000"/>
          <w:sz w:val="20"/>
          <w:szCs w:val="20"/>
        </w:rPr>
        <w:t xml:space="preserve">sold out amphitheaters across the country, bookended with the record-breaking </w:t>
      </w:r>
      <w:proofErr w:type="spellStart"/>
      <w:r>
        <w:rPr>
          <w:rFonts w:ascii="Arial-BoldMT" w:hAnsi="Arial-BoldMT" w:cs="Arial-BoldMT"/>
          <w:b/>
          <w:bCs/>
          <w:color w:val="000000"/>
          <w:sz w:val="20"/>
          <w:szCs w:val="20"/>
        </w:rPr>
        <w:t>Knotfest</w:t>
      </w:r>
      <w:proofErr w:type="spellEnd"/>
      <w:r>
        <w:rPr>
          <w:rFonts w:ascii="Arial-BoldMT" w:hAnsi="Arial-BoldMT" w:cs="Arial-BoldMT"/>
          <w:b/>
          <w:bCs/>
          <w:color w:val="000000"/>
          <w:sz w:val="20"/>
          <w:szCs w:val="20"/>
        </w:rPr>
        <w:t xml:space="preserve"> Iowa </w:t>
      </w:r>
      <w:r>
        <w:rPr>
          <w:rFonts w:ascii="ArialMT" w:hAnsi="ArialMT" w:cs="ArialMT"/>
          <w:color w:val="000000"/>
          <w:sz w:val="20"/>
          <w:szCs w:val="20"/>
        </w:rPr>
        <w:t>and the biggest</w:t>
      </w:r>
      <w:r>
        <w:rPr>
          <w:rFonts w:ascii="Arial-BoldMT" w:hAnsi="Arial-BoldMT" w:cs="Arial-BoldMT"/>
          <w:b/>
          <w:bCs/>
          <w:color w:val="000000"/>
          <w:sz w:val="20"/>
          <w:szCs w:val="20"/>
        </w:rPr>
        <w:t xml:space="preserve"> </w:t>
      </w:r>
      <w:r>
        <w:rPr>
          <w:rFonts w:ascii="ArialMT" w:hAnsi="ArialMT" w:cs="ArialMT"/>
          <w:color w:val="000000"/>
          <w:sz w:val="20"/>
          <w:szCs w:val="20"/>
        </w:rPr>
        <w:t xml:space="preserve">headline show of their career, </w:t>
      </w:r>
      <w:proofErr w:type="spellStart"/>
      <w:r>
        <w:rPr>
          <w:rFonts w:ascii="Arial-BoldMT" w:hAnsi="Arial-BoldMT" w:cs="Arial-BoldMT"/>
          <w:b/>
          <w:bCs/>
          <w:color w:val="000000"/>
          <w:sz w:val="20"/>
          <w:szCs w:val="20"/>
        </w:rPr>
        <w:t>Knotfest</w:t>
      </w:r>
      <w:proofErr w:type="spellEnd"/>
      <w:r>
        <w:rPr>
          <w:rFonts w:ascii="Arial-BoldMT" w:hAnsi="Arial-BoldMT" w:cs="Arial-BoldMT"/>
          <w:b/>
          <w:bCs/>
          <w:color w:val="000000"/>
          <w:sz w:val="20"/>
          <w:szCs w:val="20"/>
        </w:rPr>
        <w:t xml:space="preserve"> Los Angeles </w:t>
      </w:r>
      <w:r>
        <w:rPr>
          <w:rFonts w:ascii="ArialMT" w:hAnsi="ArialMT" w:cs="ArialMT"/>
          <w:color w:val="000000"/>
          <w:sz w:val="20"/>
          <w:szCs w:val="20"/>
        </w:rPr>
        <w:t>at Banc of California Stadium where they debut their first new</w:t>
      </w:r>
      <w:r>
        <w:rPr>
          <w:rFonts w:ascii="Arial-BoldMT" w:hAnsi="Arial-BoldMT" w:cs="Arial-BoldMT"/>
          <w:b/>
          <w:bCs/>
          <w:color w:val="000000"/>
          <w:sz w:val="20"/>
          <w:szCs w:val="20"/>
        </w:rPr>
        <w:t xml:space="preserve"> </w:t>
      </w:r>
      <w:r>
        <w:rPr>
          <w:rFonts w:ascii="ArialMT" w:hAnsi="ArialMT" w:cs="ArialMT"/>
          <w:color w:val="000000"/>
          <w:sz w:val="20"/>
          <w:szCs w:val="20"/>
        </w:rPr>
        <w:t xml:space="preserve">music in two years - the furious </w:t>
      </w:r>
      <w:r>
        <w:rPr>
          <w:rFonts w:ascii="Arial-BoldItalicMT" w:hAnsi="Arial-BoldItalicMT" w:cs="Arial-BoldItalicMT"/>
          <w:b/>
          <w:bCs/>
          <w:i/>
          <w:iCs/>
          <w:color w:val="000000"/>
          <w:sz w:val="20"/>
          <w:szCs w:val="20"/>
        </w:rPr>
        <w:t>‘</w:t>
      </w:r>
      <w:r>
        <w:rPr>
          <w:rFonts w:ascii="Arial-BoldItalicMT" w:hAnsi="Arial-BoldItalicMT" w:cs="Arial-BoldItalicMT"/>
          <w:b/>
          <w:bCs/>
          <w:i/>
          <w:iCs/>
          <w:color w:val="1155CD"/>
          <w:sz w:val="20"/>
          <w:szCs w:val="20"/>
        </w:rPr>
        <w:t>The Chapeltown Rag</w:t>
      </w:r>
      <w:r>
        <w:rPr>
          <w:rFonts w:ascii="Arial-BoldItalicMT" w:hAnsi="Arial-BoldItalicMT" w:cs="Arial-BoldItalicMT"/>
          <w:b/>
          <w:bCs/>
          <w:i/>
          <w:iCs/>
          <w:color w:val="000000"/>
          <w:sz w:val="20"/>
          <w:szCs w:val="20"/>
        </w:rPr>
        <w:t xml:space="preserve">’ </w:t>
      </w:r>
      <w:r>
        <w:rPr>
          <w:rFonts w:ascii="ArialMT" w:hAnsi="ArialMT" w:cs="ArialMT"/>
          <w:color w:val="000000"/>
          <w:sz w:val="20"/>
          <w:szCs w:val="20"/>
        </w:rPr>
        <w:t xml:space="preserve">taken from the highly anticipated new </w:t>
      </w:r>
      <w:r>
        <w:rPr>
          <w:rFonts w:ascii="Arial-BoldMT" w:hAnsi="Arial-BoldMT" w:cs="Arial-BoldMT"/>
          <w:b/>
          <w:bCs/>
          <w:color w:val="000000"/>
          <w:sz w:val="20"/>
          <w:szCs w:val="20"/>
        </w:rPr>
        <w:t xml:space="preserve">Slipknot </w:t>
      </w:r>
      <w:r>
        <w:rPr>
          <w:rFonts w:ascii="ArialMT" w:hAnsi="ArialMT" w:cs="ArialMT"/>
          <w:color w:val="000000"/>
          <w:sz w:val="20"/>
          <w:szCs w:val="20"/>
        </w:rPr>
        <w:t>album,</w:t>
      </w:r>
      <w:r>
        <w:rPr>
          <w:rFonts w:ascii="Arial-BoldMT" w:hAnsi="Arial-BoldMT" w:cs="Arial-BoldMT"/>
          <w:b/>
          <w:bCs/>
          <w:color w:val="000000"/>
          <w:sz w:val="20"/>
          <w:szCs w:val="20"/>
        </w:rPr>
        <w:t xml:space="preserve"> </w:t>
      </w:r>
      <w:r>
        <w:rPr>
          <w:rFonts w:ascii="ArialMT" w:hAnsi="ArialMT" w:cs="ArialMT"/>
          <w:color w:val="000000"/>
          <w:sz w:val="20"/>
          <w:szCs w:val="20"/>
        </w:rPr>
        <w:t>expected to release this year. In addition, they topped the bills of multiple, internationally renowned festivals including</w:t>
      </w:r>
      <w:r>
        <w:rPr>
          <w:rFonts w:ascii="Arial-BoldMT" w:hAnsi="Arial-BoldMT" w:cs="Arial-BoldMT"/>
          <w:b/>
          <w:bCs/>
          <w:color w:val="000000"/>
          <w:sz w:val="20"/>
          <w:szCs w:val="20"/>
        </w:rPr>
        <w:t xml:space="preserve"> </w:t>
      </w:r>
      <w:r>
        <w:rPr>
          <w:rFonts w:ascii="ArialMT" w:hAnsi="ArialMT" w:cs="ArialMT"/>
          <w:color w:val="000000"/>
          <w:sz w:val="20"/>
          <w:szCs w:val="20"/>
        </w:rPr>
        <w:t xml:space="preserve">Riot Fest, Rocklahoma, </w:t>
      </w:r>
      <w:proofErr w:type="spellStart"/>
      <w:r>
        <w:rPr>
          <w:rFonts w:ascii="ArialMT" w:hAnsi="ArialMT" w:cs="ArialMT"/>
          <w:color w:val="000000"/>
          <w:sz w:val="20"/>
          <w:szCs w:val="20"/>
        </w:rPr>
        <w:t>Inkcarceration</w:t>
      </w:r>
      <w:proofErr w:type="spellEnd"/>
      <w:r>
        <w:rPr>
          <w:rFonts w:ascii="ArialMT" w:hAnsi="ArialMT" w:cs="ArialMT"/>
          <w:color w:val="000000"/>
          <w:sz w:val="20"/>
          <w:szCs w:val="20"/>
        </w:rPr>
        <w:t xml:space="preserve">, Welcome </w:t>
      </w:r>
      <w:proofErr w:type="gramStart"/>
      <w:r>
        <w:rPr>
          <w:rFonts w:ascii="ArialMT" w:hAnsi="ArialMT" w:cs="ArialMT"/>
          <w:color w:val="000000"/>
          <w:sz w:val="20"/>
          <w:szCs w:val="20"/>
        </w:rPr>
        <w:t>To</w:t>
      </w:r>
      <w:proofErr w:type="gramEnd"/>
      <w:r>
        <w:rPr>
          <w:rFonts w:ascii="ArialMT" w:hAnsi="ArialMT" w:cs="ArialMT"/>
          <w:color w:val="000000"/>
          <w:sz w:val="20"/>
          <w:szCs w:val="20"/>
        </w:rPr>
        <w:t xml:space="preserve"> Rockville, and more.</w:t>
      </w:r>
    </w:p>
    <w:p w14:paraId="1DB4AC91" w14:textId="77777777" w:rsidR="00A8475A" w:rsidRDefault="00A8475A" w:rsidP="00A8475A">
      <w:pPr>
        <w:autoSpaceDE w:val="0"/>
        <w:autoSpaceDN w:val="0"/>
        <w:adjustRightInd w:val="0"/>
        <w:spacing w:after="0" w:line="240" w:lineRule="auto"/>
        <w:rPr>
          <w:rFonts w:ascii="ArialMT" w:hAnsi="ArialMT" w:cs="ArialMT"/>
          <w:color w:val="000000"/>
          <w:sz w:val="20"/>
          <w:szCs w:val="20"/>
        </w:rPr>
      </w:pPr>
    </w:p>
    <w:p w14:paraId="03B752CC" w14:textId="5B4C6B13" w:rsidR="00A8475A" w:rsidRDefault="00A8475A" w:rsidP="00A8475A">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xml:space="preserve">Tickets for all </w:t>
      </w:r>
      <w:proofErr w:type="spellStart"/>
      <w:r>
        <w:rPr>
          <w:rFonts w:ascii="Arial-BoldMT" w:hAnsi="Arial-BoldMT" w:cs="Arial-BoldMT"/>
          <w:b/>
          <w:bCs/>
          <w:color w:val="000000"/>
          <w:sz w:val="20"/>
          <w:szCs w:val="20"/>
        </w:rPr>
        <w:t>Knotfest</w:t>
      </w:r>
      <w:proofErr w:type="spellEnd"/>
      <w:r>
        <w:rPr>
          <w:rFonts w:ascii="Arial-BoldMT" w:hAnsi="Arial-BoldMT" w:cs="Arial-BoldMT"/>
          <w:b/>
          <w:bCs/>
          <w:color w:val="000000"/>
          <w:sz w:val="20"/>
          <w:szCs w:val="20"/>
        </w:rPr>
        <w:t xml:space="preserve"> Roadshow </w:t>
      </w:r>
      <w:r>
        <w:rPr>
          <w:rFonts w:ascii="ArialMT" w:hAnsi="ArialMT" w:cs="ArialMT"/>
          <w:color w:val="000000"/>
          <w:sz w:val="20"/>
          <w:szCs w:val="20"/>
        </w:rPr>
        <w:t xml:space="preserve">dates go on sale at 10am local on </w:t>
      </w:r>
      <w:r>
        <w:rPr>
          <w:rFonts w:ascii="Arial-BoldMT" w:hAnsi="Arial-BoldMT" w:cs="Arial-BoldMT"/>
          <w:b/>
          <w:bCs/>
          <w:color w:val="000000"/>
          <w:sz w:val="20"/>
          <w:szCs w:val="20"/>
        </w:rPr>
        <w:t xml:space="preserve">Friday, January 21st, 2022 </w:t>
      </w:r>
      <w:r>
        <w:rPr>
          <w:rFonts w:ascii="ArialMT" w:hAnsi="ArialMT" w:cs="ArialMT"/>
          <w:color w:val="000000"/>
          <w:sz w:val="20"/>
          <w:szCs w:val="20"/>
        </w:rPr>
        <w:t>from</w:t>
      </w:r>
    </w:p>
    <w:p w14:paraId="2AF00279" w14:textId="374D0966" w:rsidR="00A8475A" w:rsidRDefault="00A8475A" w:rsidP="00A8475A">
      <w:pPr>
        <w:autoSpaceDE w:val="0"/>
        <w:autoSpaceDN w:val="0"/>
        <w:adjustRightInd w:val="0"/>
        <w:spacing w:after="0" w:line="240" w:lineRule="auto"/>
        <w:rPr>
          <w:rFonts w:ascii="ArialMT" w:hAnsi="ArialMT" w:cs="ArialMT"/>
          <w:color w:val="000000"/>
          <w:sz w:val="20"/>
          <w:szCs w:val="20"/>
        </w:rPr>
      </w:pPr>
      <w:r>
        <w:rPr>
          <w:rFonts w:ascii="ArialMT" w:hAnsi="ArialMT" w:cs="ArialMT"/>
          <w:color w:val="1155CD"/>
          <w:sz w:val="20"/>
          <w:szCs w:val="20"/>
        </w:rPr>
        <w:t>KnotfestRoadshow.com</w:t>
      </w:r>
      <w:r>
        <w:rPr>
          <w:rFonts w:ascii="ArialMT" w:hAnsi="ArialMT" w:cs="ArialMT"/>
          <w:color w:val="000000"/>
          <w:sz w:val="20"/>
          <w:szCs w:val="20"/>
        </w:rPr>
        <w:t>.</w:t>
      </w:r>
    </w:p>
    <w:p w14:paraId="216E55EA" w14:textId="77777777" w:rsidR="00A8475A" w:rsidRDefault="00A8475A" w:rsidP="00A8475A">
      <w:pPr>
        <w:autoSpaceDE w:val="0"/>
        <w:autoSpaceDN w:val="0"/>
        <w:adjustRightInd w:val="0"/>
        <w:spacing w:after="0" w:line="240" w:lineRule="auto"/>
        <w:rPr>
          <w:rFonts w:ascii="ArialMT" w:hAnsi="ArialMT" w:cs="ArialMT"/>
          <w:color w:val="000000"/>
          <w:sz w:val="20"/>
          <w:szCs w:val="20"/>
        </w:rPr>
      </w:pPr>
    </w:p>
    <w:p w14:paraId="5881E60B" w14:textId="47A59676" w:rsidR="00A8475A" w:rsidRPr="00A8475A" w:rsidRDefault="00A8475A" w:rsidP="00A8475A">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xml:space="preserve">The tour will be part of Live Nation’s Live Stubs initiative which provides digital collectible NFT ticket stubs to ticket holders. Live Stubs will automatically be included with tickets purchased for the tour. Fans will also be able to </w:t>
      </w:r>
      <w:proofErr w:type="spellStart"/>
      <w:proofErr w:type="gramStart"/>
      <w:r>
        <w:rPr>
          <w:rFonts w:ascii="ArialMT" w:hAnsi="ArialMT" w:cs="ArialMT"/>
          <w:color w:val="000000"/>
          <w:sz w:val="20"/>
          <w:szCs w:val="20"/>
        </w:rPr>
        <w:t>view,share</w:t>
      </w:r>
      <w:proofErr w:type="spellEnd"/>
      <w:proofErr w:type="gramEnd"/>
      <w:r>
        <w:rPr>
          <w:rFonts w:ascii="ArialMT" w:hAnsi="ArialMT" w:cs="ArialMT"/>
          <w:color w:val="000000"/>
          <w:sz w:val="20"/>
          <w:szCs w:val="20"/>
        </w:rPr>
        <w:t xml:space="preserve">, gift, trade, and resell their live stubs on </w:t>
      </w:r>
      <w:r>
        <w:rPr>
          <w:rFonts w:ascii="ArialMT" w:hAnsi="ArialMT" w:cs="ArialMT"/>
          <w:color w:val="1155CD"/>
          <w:sz w:val="20"/>
          <w:szCs w:val="20"/>
        </w:rPr>
        <w:t>Livenation.com</w:t>
      </w:r>
    </w:p>
    <w:p w14:paraId="6ADC40A5"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p>
    <w:p w14:paraId="0A6328AA" w14:textId="368A188A"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proofErr w:type="spellStart"/>
      <w:r>
        <w:rPr>
          <w:rFonts w:ascii="Arial-BoldMT" w:hAnsi="Arial-BoldMT" w:cs="Arial-BoldMT"/>
          <w:b/>
          <w:bCs/>
          <w:color w:val="000000"/>
          <w:sz w:val="20"/>
          <w:szCs w:val="20"/>
        </w:rPr>
        <w:t>Knotfest</w:t>
      </w:r>
      <w:proofErr w:type="spellEnd"/>
      <w:r>
        <w:rPr>
          <w:rFonts w:ascii="Arial-BoldMT" w:hAnsi="Arial-BoldMT" w:cs="Arial-BoldMT"/>
          <w:b/>
          <w:bCs/>
          <w:color w:val="000000"/>
          <w:sz w:val="20"/>
          <w:szCs w:val="20"/>
        </w:rPr>
        <w:t xml:space="preserve"> Roadshow 2022</w:t>
      </w:r>
    </w:p>
    <w:p w14:paraId="503E5578"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p>
    <w:p w14:paraId="191BAE1E" w14:textId="1EA8E3F8"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LEG 1</w:t>
      </w:r>
    </w:p>
    <w:p w14:paraId="55F37CC1" w14:textId="0261B52A"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Slipknot w/ In This Moment &amp; Jinjer</w:t>
      </w:r>
    </w:p>
    <w:p w14:paraId="796FB431"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p>
    <w:p w14:paraId="7905D95E"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Wed Mar 16 Fargo, ND FARGODOME</w:t>
      </w:r>
    </w:p>
    <w:p w14:paraId="7070E282"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Fri Mar 18 Omaha, NE CHI Health Center</w:t>
      </w:r>
    </w:p>
    <w:p w14:paraId="35AE7CB4"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Sat Mar 19 Wichita, KS INTRUST Bank Arena</w:t>
      </w:r>
    </w:p>
    <w:p w14:paraId="01F2D964"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 xml:space="preserve">Tue Mar 22 Memphis, TN </w:t>
      </w:r>
      <w:proofErr w:type="spellStart"/>
      <w:r>
        <w:rPr>
          <w:rFonts w:ascii="Arial-BoldMT" w:hAnsi="Arial-BoldMT" w:cs="Arial-BoldMT"/>
          <w:b/>
          <w:bCs/>
          <w:color w:val="000000"/>
          <w:sz w:val="20"/>
          <w:szCs w:val="20"/>
        </w:rPr>
        <w:t>FedExForum</w:t>
      </w:r>
      <w:proofErr w:type="spellEnd"/>
    </w:p>
    <w:p w14:paraId="5C8A7631"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Wed Mar 23 Tulsa, OK BOK Center</w:t>
      </w:r>
    </w:p>
    <w:p w14:paraId="46E51DBB"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Fri Mar 25 North Little Rock, AR Simmons Bank Arena</w:t>
      </w:r>
    </w:p>
    <w:p w14:paraId="5EB256F0"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Sat Mar 26 Durant, OK Choctaw Grand Theater</w:t>
      </w:r>
    </w:p>
    <w:p w14:paraId="7ABE2461"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Tue Mar 29 Birmingham, AL Legacy Arena at the BJCC</w:t>
      </w:r>
    </w:p>
    <w:p w14:paraId="6B868C5B"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Wed Mar 30 N. Charleston, SC North Charleston Coliseum</w:t>
      </w:r>
    </w:p>
    <w:p w14:paraId="23C36749"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Fri Apr 01 Greensboro, NC Greensboro Coliseum Complex</w:t>
      </w:r>
    </w:p>
    <w:p w14:paraId="1A5E2879"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Sat Apr 02 Reading, PA Santander Arena</w:t>
      </w:r>
    </w:p>
    <w:p w14:paraId="29437257"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 xml:space="preserve">Mon Apr 04 Cleveland, OH Rocket Mortgage </w:t>
      </w:r>
      <w:proofErr w:type="spellStart"/>
      <w:r>
        <w:rPr>
          <w:rFonts w:ascii="Arial-BoldMT" w:hAnsi="Arial-BoldMT" w:cs="Arial-BoldMT"/>
          <w:b/>
          <w:bCs/>
          <w:color w:val="000000"/>
          <w:sz w:val="20"/>
          <w:szCs w:val="20"/>
        </w:rPr>
        <w:t>FieldHouse</w:t>
      </w:r>
      <w:proofErr w:type="spellEnd"/>
    </w:p>
    <w:p w14:paraId="1B8638EB"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Wed Apr 06 Green Bay, WI Resch Center</w:t>
      </w:r>
    </w:p>
    <w:p w14:paraId="07424386"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Thu Apr 07 Peoria, IL Peoria Civic Center</w:t>
      </w:r>
    </w:p>
    <w:p w14:paraId="14252F58"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Sat Apr 09 Minneapolis, MN Target Center</w:t>
      </w:r>
    </w:p>
    <w:p w14:paraId="7195F744"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Mon Apr 11 Winnipeg, MB Canada Life Centre</w:t>
      </w:r>
    </w:p>
    <w:p w14:paraId="213BE3AA"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Tue Apr 12 Regina, SK Brandt Centre</w:t>
      </w:r>
    </w:p>
    <w:p w14:paraId="1199C342"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Thu Apr 14 Saskatoon, SK SaskTel Centre</w:t>
      </w:r>
    </w:p>
    <w:p w14:paraId="52E46DED"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Fri Apr 15 Edmonton, AB Rogers Place</w:t>
      </w:r>
    </w:p>
    <w:p w14:paraId="205A0AB8"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Sun Apr 17 Vancouver, BC Pepsi Live at Rogers Arena</w:t>
      </w:r>
    </w:p>
    <w:p w14:paraId="12084767"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p>
    <w:p w14:paraId="395A04B8" w14:textId="4D60B4E3"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LEG 2</w:t>
      </w:r>
    </w:p>
    <w:p w14:paraId="4D73D272" w14:textId="62A7F336"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Slipknot w/ Cypress Hill and Ho99o9</w:t>
      </w:r>
    </w:p>
    <w:p w14:paraId="602A52AE"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p>
    <w:p w14:paraId="6F5D43D1"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Wed May 18 University Park, PA Bryce Jordan Center</w:t>
      </w:r>
    </w:p>
    <w:p w14:paraId="67FF920C"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Fri May 20 Brooklyn, NY Barclays Center</w:t>
      </w:r>
    </w:p>
    <w:p w14:paraId="5292D091"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Sat May 21 Providence, RI Dunkin' Donuts Center</w:t>
      </w:r>
    </w:p>
    <w:p w14:paraId="65582E54"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Sun May 22 Manchester, NH SNHU Arena</w:t>
      </w:r>
    </w:p>
    <w:p w14:paraId="02F63CB0"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lastRenderedPageBreak/>
        <w:t>Tue May 24 Albany, NY MVP Arena</w:t>
      </w:r>
    </w:p>
    <w:p w14:paraId="3B82DC31"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Thu May 26 Montreal, QC Bell Centre</w:t>
      </w:r>
    </w:p>
    <w:p w14:paraId="26461CBF"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Sat May 28 Québec, QC Videotron Centre</w:t>
      </w:r>
    </w:p>
    <w:p w14:paraId="6AC986CD"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Sun May 29 Ottawa, ON Canadian Tire Centre</w:t>
      </w:r>
    </w:p>
    <w:p w14:paraId="5045683F"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Mon May 30 Toronto, ON Budweiser Stage</w:t>
      </w:r>
    </w:p>
    <w:p w14:paraId="11BD29CF"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Wed Jun 01 Cincinnati, OH Heritage Bank Center</w:t>
      </w:r>
    </w:p>
    <w:p w14:paraId="20F99369"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Thu Jun 02 Grand Rapids, MI Van Andel Arena</w:t>
      </w:r>
    </w:p>
    <w:p w14:paraId="2198F93D"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Sat Jun 04 East Troy, WI Alpine Valley Music Theatre</w:t>
      </w:r>
    </w:p>
    <w:p w14:paraId="049E67B0"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Sun Jun 05 Moline, IL TaxSlayer Center</w:t>
      </w:r>
    </w:p>
    <w:p w14:paraId="4BFC8C33"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Tue Jun 07 Bonner Springs, KS Azura Amphitheater</w:t>
      </w:r>
    </w:p>
    <w:p w14:paraId="329B6263"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Thu Jun 09 Colorado Springs, CO The Broadmoor World Arena</w:t>
      </w:r>
    </w:p>
    <w:p w14:paraId="0E1A2BFC"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Sat Jun 11 Nampa, ID Ford Idaho Center</w:t>
      </w:r>
    </w:p>
    <w:p w14:paraId="1D1628FB"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Mon Jun 13 Seattle, WA Climate Pledge Arena</w:t>
      </w:r>
    </w:p>
    <w:p w14:paraId="762EF521"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Tue Jun 14 Ridgefield, WA RV Inn Style Resorts Amphitheater</w:t>
      </w:r>
    </w:p>
    <w:p w14:paraId="027EEBED"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Fri Jun 17 Las Vegas, NV MGM Garden Arena</w:t>
      </w:r>
    </w:p>
    <w:p w14:paraId="5A2D9D2A" w14:textId="52B2C4E9"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Sat Jun 18 Chula Vista, CA North Island Credit Union Amphitheatre</w:t>
      </w:r>
    </w:p>
    <w:p w14:paraId="2F390778"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p>
    <w:p w14:paraId="7B1DB9DA" w14:textId="42FD49B7" w:rsidR="00A8475A" w:rsidRDefault="00A8475A" w:rsidP="00A8475A">
      <w:pPr>
        <w:autoSpaceDE w:val="0"/>
        <w:autoSpaceDN w:val="0"/>
        <w:adjustRightInd w:val="0"/>
        <w:spacing w:after="0" w:line="240" w:lineRule="auto"/>
        <w:rPr>
          <w:rFonts w:ascii="ArialMT" w:hAnsi="ArialMT" w:cs="ArialMT"/>
          <w:color w:val="000000"/>
          <w:sz w:val="20"/>
          <w:szCs w:val="20"/>
        </w:rPr>
      </w:pPr>
      <w:r>
        <w:rPr>
          <w:rFonts w:ascii="Arial-BoldMT" w:hAnsi="Arial-BoldMT" w:cs="Arial-BoldMT"/>
          <w:b/>
          <w:bCs/>
          <w:color w:val="000000"/>
          <w:sz w:val="20"/>
          <w:szCs w:val="20"/>
        </w:rPr>
        <w:t xml:space="preserve">About Slipknot: Slipknot </w:t>
      </w:r>
      <w:r>
        <w:rPr>
          <w:rFonts w:ascii="ArialMT" w:hAnsi="ArialMT" w:cs="ArialMT"/>
          <w:color w:val="000000"/>
          <w:sz w:val="20"/>
          <w:szCs w:val="20"/>
        </w:rPr>
        <w:t xml:space="preserve">sit alongside musical institutions like Metallica and Iron Maiden, as one of a select few bands whose legacy is secured within heavy music's elite. The band emerged at the end of the 20th Century from the American mid-western town of Des Moines, IA and quickly established themselves as the most enigmatic, </w:t>
      </w:r>
      <w:proofErr w:type="gramStart"/>
      <w:r>
        <w:rPr>
          <w:rFonts w:ascii="ArialMT" w:hAnsi="ArialMT" w:cs="ArialMT"/>
          <w:color w:val="000000"/>
          <w:sz w:val="20"/>
          <w:szCs w:val="20"/>
        </w:rPr>
        <w:t>provocative</w:t>
      </w:r>
      <w:proofErr w:type="gramEnd"/>
      <w:r w:rsidR="00256501">
        <w:rPr>
          <w:rFonts w:ascii="ArialMT" w:hAnsi="ArialMT" w:cs="ArialMT"/>
          <w:color w:val="000000"/>
          <w:sz w:val="20"/>
          <w:szCs w:val="20"/>
        </w:rPr>
        <w:t xml:space="preserve"> </w:t>
      </w:r>
      <w:r>
        <w:rPr>
          <w:rFonts w:ascii="ArialMT" w:hAnsi="ArialMT" w:cs="ArialMT"/>
          <w:color w:val="000000"/>
          <w:sz w:val="20"/>
          <w:szCs w:val="20"/>
        </w:rPr>
        <w:t>and aggressive music collective of the modern era. 1999’s eponymous debut is widely viewed as a modern day classic</w:t>
      </w:r>
      <w:r w:rsidR="00256501">
        <w:rPr>
          <w:rFonts w:ascii="ArialMT" w:hAnsi="ArialMT" w:cs="ArialMT"/>
          <w:color w:val="000000"/>
          <w:sz w:val="20"/>
          <w:szCs w:val="20"/>
        </w:rPr>
        <w:t xml:space="preserve"> </w:t>
      </w:r>
      <w:r>
        <w:rPr>
          <w:rFonts w:ascii="ArialMT" w:hAnsi="ArialMT" w:cs="ArialMT"/>
          <w:color w:val="000000"/>
          <w:sz w:val="20"/>
          <w:szCs w:val="20"/>
        </w:rPr>
        <w:t xml:space="preserve">and was </w:t>
      </w:r>
      <w:proofErr w:type="spellStart"/>
      <w:r>
        <w:rPr>
          <w:rFonts w:ascii="ArialMT" w:hAnsi="ArialMT" w:cs="ArialMT"/>
          <w:color w:val="000000"/>
          <w:sz w:val="20"/>
          <w:szCs w:val="20"/>
        </w:rPr>
        <w:t>honoured</w:t>
      </w:r>
      <w:proofErr w:type="spellEnd"/>
      <w:r>
        <w:rPr>
          <w:rFonts w:ascii="ArialMT" w:hAnsi="ArialMT" w:cs="ArialMT"/>
          <w:color w:val="000000"/>
          <w:sz w:val="20"/>
          <w:szCs w:val="20"/>
        </w:rPr>
        <w:t xml:space="preserve"> by Metal Hammer magazine as the ‘Best Debut of the Last 25 Years.’ The release racked up</w:t>
      </w:r>
      <w:r w:rsidR="00256501">
        <w:rPr>
          <w:rFonts w:ascii="ArialMT" w:hAnsi="ArialMT" w:cs="ArialMT"/>
          <w:color w:val="000000"/>
          <w:sz w:val="20"/>
          <w:szCs w:val="20"/>
        </w:rPr>
        <w:t xml:space="preserve"> </w:t>
      </w:r>
      <w:r>
        <w:rPr>
          <w:rFonts w:ascii="ArialMT" w:hAnsi="ArialMT" w:cs="ArialMT"/>
          <w:color w:val="000000"/>
          <w:sz w:val="20"/>
          <w:szCs w:val="20"/>
        </w:rPr>
        <w:t xml:space="preserve">double RIAA platinum certification in the US, with many of </w:t>
      </w:r>
      <w:r>
        <w:rPr>
          <w:rFonts w:ascii="Arial-BoldMT" w:hAnsi="Arial-BoldMT" w:cs="Arial-BoldMT"/>
          <w:b/>
          <w:bCs/>
          <w:color w:val="000000"/>
          <w:sz w:val="20"/>
          <w:szCs w:val="20"/>
        </w:rPr>
        <w:t>Slipknot</w:t>
      </w:r>
      <w:r>
        <w:rPr>
          <w:rFonts w:ascii="ArialMT" w:hAnsi="ArialMT" w:cs="ArialMT"/>
          <w:color w:val="000000"/>
          <w:sz w:val="20"/>
          <w:szCs w:val="20"/>
        </w:rPr>
        <w:t>’s subsequent releases achieving platinum status</w:t>
      </w:r>
      <w:r w:rsidR="00256501">
        <w:rPr>
          <w:rFonts w:ascii="ArialMT" w:hAnsi="ArialMT" w:cs="ArialMT"/>
          <w:color w:val="000000"/>
          <w:sz w:val="20"/>
          <w:szCs w:val="20"/>
        </w:rPr>
        <w:t xml:space="preserve"> </w:t>
      </w:r>
      <w:r>
        <w:rPr>
          <w:rFonts w:ascii="ArialMT" w:hAnsi="ArialMT" w:cs="ArialMT"/>
          <w:color w:val="000000"/>
          <w:sz w:val="20"/>
          <w:szCs w:val="20"/>
        </w:rPr>
        <w:t>both in the US and around the globe. To date, the band have been nominated for 10 Grammy Awards (winning in 2006</w:t>
      </w:r>
      <w:r w:rsidR="00256501">
        <w:rPr>
          <w:rFonts w:ascii="ArialMT" w:hAnsi="ArialMT" w:cs="ArialMT"/>
          <w:color w:val="000000"/>
          <w:sz w:val="20"/>
          <w:szCs w:val="20"/>
        </w:rPr>
        <w:t xml:space="preserve"> </w:t>
      </w:r>
      <w:r>
        <w:rPr>
          <w:rFonts w:ascii="ArialMT" w:hAnsi="ArialMT" w:cs="ArialMT"/>
          <w:color w:val="000000"/>
          <w:sz w:val="20"/>
          <w:szCs w:val="20"/>
        </w:rPr>
        <w:t>for ‘Before I Forget’), as well as scoring 12 Platinum and 41 Gold album certifications around the world and over 3.2</w:t>
      </w:r>
      <w:r w:rsidR="00256501">
        <w:rPr>
          <w:rFonts w:ascii="ArialMT" w:hAnsi="ArialMT" w:cs="ArialMT"/>
          <w:color w:val="000000"/>
          <w:sz w:val="20"/>
          <w:szCs w:val="20"/>
        </w:rPr>
        <w:t xml:space="preserve"> </w:t>
      </w:r>
      <w:r>
        <w:rPr>
          <w:rFonts w:ascii="ArialMT" w:hAnsi="ArialMT" w:cs="ArialMT"/>
          <w:color w:val="000000"/>
          <w:sz w:val="20"/>
          <w:szCs w:val="20"/>
        </w:rPr>
        <w:t xml:space="preserve">billion YouTube views and counting. </w:t>
      </w:r>
      <w:r>
        <w:rPr>
          <w:rFonts w:ascii="Arial-BoldMT" w:hAnsi="Arial-BoldMT" w:cs="Arial-BoldMT"/>
          <w:b/>
          <w:bCs/>
          <w:color w:val="000000"/>
          <w:sz w:val="20"/>
          <w:szCs w:val="20"/>
        </w:rPr>
        <w:t>Slipknot</w:t>
      </w:r>
      <w:r>
        <w:rPr>
          <w:rFonts w:ascii="ArialMT" w:hAnsi="ArialMT" w:cs="ArialMT"/>
          <w:color w:val="000000"/>
          <w:sz w:val="20"/>
          <w:szCs w:val="20"/>
        </w:rPr>
        <w:t>’s fanbase is as unwavering as it is ubiquitous - the band’s most recent</w:t>
      </w:r>
      <w:r w:rsidR="00256501">
        <w:rPr>
          <w:rFonts w:ascii="ArialMT" w:hAnsi="ArialMT" w:cs="ArialMT"/>
          <w:color w:val="000000"/>
          <w:sz w:val="20"/>
          <w:szCs w:val="20"/>
        </w:rPr>
        <w:t xml:space="preserve"> </w:t>
      </w:r>
      <w:r>
        <w:rPr>
          <w:rFonts w:ascii="ArialMT" w:hAnsi="ArialMT" w:cs="ArialMT"/>
          <w:color w:val="000000"/>
          <w:sz w:val="20"/>
          <w:szCs w:val="20"/>
        </w:rPr>
        <w:t>studio album, 2019’s ‘We Are Not Your Kind’ debuted at #1 in the Official Album Charts of 12 countries around the</w:t>
      </w:r>
      <w:r w:rsidR="00256501">
        <w:rPr>
          <w:rFonts w:ascii="ArialMT" w:hAnsi="ArialMT" w:cs="ArialMT"/>
          <w:color w:val="000000"/>
          <w:sz w:val="20"/>
          <w:szCs w:val="20"/>
        </w:rPr>
        <w:t xml:space="preserve"> </w:t>
      </w:r>
      <w:r>
        <w:rPr>
          <w:rFonts w:ascii="ArialMT" w:hAnsi="ArialMT" w:cs="ArialMT"/>
          <w:color w:val="000000"/>
          <w:sz w:val="20"/>
          <w:szCs w:val="20"/>
        </w:rPr>
        <w:t>world, including the US, UK, Australia, Canada and Mexico and in the Top 5 of an additional 12 countries including</w:t>
      </w:r>
      <w:r w:rsidR="00256501">
        <w:rPr>
          <w:rFonts w:ascii="ArialMT" w:hAnsi="ArialMT" w:cs="ArialMT"/>
          <w:color w:val="000000"/>
          <w:sz w:val="20"/>
          <w:szCs w:val="20"/>
        </w:rPr>
        <w:t xml:space="preserve"> </w:t>
      </w:r>
      <w:r>
        <w:rPr>
          <w:rFonts w:ascii="ArialMT" w:hAnsi="ArialMT" w:cs="ArialMT"/>
          <w:color w:val="000000"/>
          <w:sz w:val="20"/>
          <w:szCs w:val="20"/>
        </w:rPr>
        <w:t>Germany, France and Sweden.</w:t>
      </w:r>
    </w:p>
    <w:p w14:paraId="7EFC3BD3" w14:textId="77777777" w:rsidR="00256501" w:rsidRDefault="00256501" w:rsidP="00A8475A">
      <w:pPr>
        <w:autoSpaceDE w:val="0"/>
        <w:autoSpaceDN w:val="0"/>
        <w:adjustRightInd w:val="0"/>
        <w:spacing w:after="0" w:line="240" w:lineRule="auto"/>
        <w:rPr>
          <w:rFonts w:ascii="Arial-BoldMT" w:hAnsi="Arial-BoldMT" w:cs="Arial-BoldMT"/>
          <w:b/>
          <w:bCs/>
          <w:color w:val="000000"/>
          <w:sz w:val="20"/>
          <w:szCs w:val="20"/>
        </w:rPr>
      </w:pPr>
    </w:p>
    <w:p w14:paraId="5A47AA06" w14:textId="61376642" w:rsidR="00A8475A" w:rsidRDefault="00A8475A" w:rsidP="00A8475A">
      <w:pPr>
        <w:autoSpaceDE w:val="0"/>
        <w:autoSpaceDN w:val="0"/>
        <w:adjustRightInd w:val="0"/>
        <w:spacing w:after="0" w:line="240" w:lineRule="auto"/>
        <w:rPr>
          <w:rFonts w:ascii="ArialMT" w:hAnsi="ArialMT" w:cs="ArialMT"/>
          <w:color w:val="000000"/>
          <w:sz w:val="20"/>
          <w:szCs w:val="20"/>
        </w:rPr>
      </w:pPr>
      <w:r>
        <w:rPr>
          <w:rFonts w:ascii="Arial-BoldMT" w:hAnsi="Arial-BoldMT" w:cs="Arial-BoldMT"/>
          <w:b/>
          <w:bCs/>
          <w:color w:val="000000"/>
          <w:sz w:val="20"/>
          <w:szCs w:val="20"/>
        </w:rPr>
        <w:t xml:space="preserve">About </w:t>
      </w:r>
      <w:proofErr w:type="spellStart"/>
      <w:r>
        <w:rPr>
          <w:rFonts w:ascii="Arial-BoldMT" w:hAnsi="Arial-BoldMT" w:cs="Arial-BoldMT"/>
          <w:b/>
          <w:bCs/>
          <w:color w:val="000000"/>
          <w:sz w:val="20"/>
          <w:szCs w:val="20"/>
        </w:rPr>
        <w:t>Knotfest</w:t>
      </w:r>
      <w:proofErr w:type="spellEnd"/>
      <w:r>
        <w:rPr>
          <w:rFonts w:ascii="Arial-BoldMT" w:hAnsi="Arial-BoldMT" w:cs="Arial-BoldMT"/>
          <w:b/>
          <w:bCs/>
          <w:color w:val="000000"/>
          <w:sz w:val="20"/>
          <w:szCs w:val="20"/>
        </w:rPr>
        <w:t xml:space="preserve">: </w:t>
      </w:r>
      <w:proofErr w:type="spellStart"/>
      <w:r>
        <w:rPr>
          <w:rFonts w:ascii="Arial-BoldMT" w:hAnsi="Arial-BoldMT" w:cs="Arial-BoldMT"/>
          <w:b/>
          <w:bCs/>
          <w:color w:val="000000"/>
          <w:sz w:val="20"/>
          <w:szCs w:val="20"/>
        </w:rPr>
        <w:t>Knotfest</w:t>
      </w:r>
      <w:proofErr w:type="spellEnd"/>
      <w:r>
        <w:rPr>
          <w:rFonts w:ascii="Arial-BoldMT" w:hAnsi="Arial-BoldMT" w:cs="Arial-BoldMT"/>
          <w:b/>
          <w:bCs/>
          <w:color w:val="000000"/>
          <w:sz w:val="20"/>
          <w:szCs w:val="20"/>
        </w:rPr>
        <w:t xml:space="preserve"> </w:t>
      </w:r>
      <w:r>
        <w:rPr>
          <w:rFonts w:ascii="ArialMT" w:hAnsi="ArialMT" w:cs="ArialMT"/>
          <w:color w:val="000000"/>
          <w:sz w:val="20"/>
          <w:szCs w:val="20"/>
        </w:rPr>
        <w:t xml:space="preserve">is </w:t>
      </w:r>
      <w:r>
        <w:rPr>
          <w:rFonts w:ascii="Arial-BoldMT" w:hAnsi="Arial-BoldMT" w:cs="Arial-BoldMT"/>
          <w:b/>
          <w:bCs/>
          <w:color w:val="000000"/>
          <w:sz w:val="20"/>
          <w:szCs w:val="20"/>
        </w:rPr>
        <w:t>Slipknot</w:t>
      </w:r>
      <w:r>
        <w:rPr>
          <w:rFonts w:ascii="ArialMT" w:hAnsi="ArialMT" w:cs="ArialMT"/>
          <w:color w:val="000000"/>
          <w:sz w:val="20"/>
          <w:szCs w:val="20"/>
        </w:rPr>
        <w:t>’s own self-curated, destination festival brand, currently held in four international</w:t>
      </w:r>
      <w:r w:rsidR="00256501">
        <w:rPr>
          <w:rFonts w:ascii="ArialMT" w:hAnsi="ArialMT" w:cs="ArialMT"/>
          <w:color w:val="000000"/>
          <w:sz w:val="20"/>
          <w:szCs w:val="20"/>
        </w:rPr>
        <w:t xml:space="preserve"> </w:t>
      </w:r>
      <w:r>
        <w:rPr>
          <w:rFonts w:ascii="ArialMT" w:hAnsi="ArialMT" w:cs="ArialMT"/>
          <w:color w:val="000000"/>
          <w:sz w:val="20"/>
          <w:szCs w:val="20"/>
        </w:rPr>
        <w:t xml:space="preserve">locations; the US, Japan, </w:t>
      </w:r>
      <w:proofErr w:type="gramStart"/>
      <w:r>
        <w:rPr>
          <w:rFonts w:ascii="ArialMT" w:hAnsi="ArialMT" w:cs="ArialMT"/>
          <w:color w:val="000000"/>
          <w:sz w:val="20"/>
          <w:szCs w:val="20"/>
        </w:rPr>
        <w:t>Mexico</w:t>
      </w:r>
      <w:proofErr w:type="gramEnd"/>
      <w:r>
        <w:rPr>
          <w:rFonts w:ascii="ArialMT" w:hAnsi="ArialMT" w:cs="ArialMT"/>
          <w:color w:val="000000"/>
          <w:sz w:val="20"/>
          <w:szCs w:val="20"/>
        </w:rPr>
        <w:t xml:space="preserve"> and Colombia, with the inaugural Brazilian event set to happen in December 2021.</w:t>
      </w:r>
      <w:r w:rsidR="00256501">
        <w:rPr>
          <w:rFonts w:ascii="ArialMT" w:hAnsi="ArialMT" w:cs="ArialMT"/>
          <w:color w:val="000000"/>
          <w:sz w:val="20"/>
          <w:szCs w:val="20"/>
        </w:rPr>
        <w:t xml:space="preserve"> </w:t>
      </w:r>
      <w:r>
        <w:rPr>
          <w:rFonts w:ascii="ArialMT" w:hAnsi="ArialMT" w:cs="ArialMT"/>
          <w:color w:val="000000"/>
          <w:sz w:val="20"/>
          <w:szCs w:val="20"/>
        </w:rPr>
        <w:t>Plans for the first UK event are still underway, having been postponed in 2019 by Covid-19 restrictions. Designed as</w:t>
      </w:r>
      <w:r w:rsidR="00256501">
        <w:rPr>
          <w:rFonts w:ascii="ArialMT" w:hAnsi="ArialMT" w:cs="ArialMT"/>
          <w:color w:val="000000"/>
          <w:sz w:val="20"/>
          <w:szCs w:val="20"/>
        </w:rPr>
        <w:t xml:space="preserve"> </w:t>
      </w:r>
      <w:r>
        <w:rPr>
          <w:rFonts w:ascii="ArialMT" w:hAnsi="ArialMT" w:cs="ArialMT"/>
          <w:color w:val="000000"/>
          <w:sz w:val="20"/>
          <w:szCs w:val="20"/>
        </w:rPr>
        <w:t xml:space="preserve">an immersive, unforgettable, ‘dark carnival experience’, the event invites you into </w:t>
      </w:r>
      <w:r>
        <w:rPr>
          <w:rFonts w:ascii="Arial-BoldMT" w:hAnsi="Arial-BoldMT" w:cs="Arial-BoldMT"/>
          <w:b/>
          <w:bCs/>
          <w:color w:val="000000"/>
          <w:sz w:val="20"/>
          <w:szCs w:val="20"/>
        </w:rPr>
        <w:t>Slipknot</w:t>
      </w:r>
      <w:r>
        <w:rPr>
          <w:rFonts w:ascii="ArialMT" w:hAnsi="ArialMT" w:cs="ArialMT"/>
          <w:color w:val="000000"/>
          <w:sz w:val="20"/>
          <w:szCs w:val="20"/>
        </w:rPr>
        <w:t>’s apocalyptic underworld</w:t>
      </w:r>
      <w:r w:rsidR="00256501">
        <w:rPr>
          <w:rFonts w:ascii="ArialMT" w:hAnsi="ArialMT" w:cs="ArialMT"/>
          <w:color w:val="000000"/>
          <w:sz w:val="20"/>
          <w:szCs w:val="20"/>
        </w:rPr>
        <w:t xml:space="preserve"> </w:t>
      </w:r>
      <w:r>
        <w:rPr>
          <w:rFonts w:ascii="ArialMT" w:hAnsi="ArialMT" w:cs="ArialMT"/>
          <w:color w:val="000000"/>
          <w:sz w:val="20"/>
          <w:szCs w:val="20"/>
        </w:rPr>
        <w:t>where stunning visuals, fire breathers and nightmarish creatures on stilts set the stage for an intoxicating and</w:t>
      </w:r>
      <w:r w:rsidR="00256501">
        <w:rPr>
          <w:rFonts w:ascii="ArialMT" w:hAnsi="ArialMT" w:cs="ArialMT"/>
          <w:color w:val="000000"/>
          <w:sz w:val="20"/>
          <w:szCs w:val="20"/>
        </w:rPr>
        <w:t xml:space="preserve"> </w:t>
      </w:r>
      <w:r>
        <w:rPr>
          <w:rFonts w:ascii="ArialMT" w:hAnsi="ArialMT" w:cs="ArialMT"/>
          <w:color w:val="000000"/>
          <w:sz w:val="20"/>
          <w:szCs w:val="20"/>
        </w:rPr>
        <w:t>memorable weekend of live music.</w:t>
      </w:r>
    </w:p>
    <w:p w14:paraId="2C7FA698" w14:textId="77777777" w:rsidR="00256501" w:rsidRDefault="00256501" w:rsidP="00A8475A">
      <w:pPr>
        <w:autoSpaceDE w:val="0"/>
        <w:autoSpaceDN w:val="0"/>
        <w:adjustRightInd w:val="0"/>
        <w:spacing w:after="0" w:line="240" w:lineRule="auto"/>
        <w:rPr>
          <w:rFonts w:ascii="Arial-BoldMT" w:hAnsi="Arial-BoldMT" w:cs="Arial-BoldMT"/>
          <w:b/>
          <w:bCs/>
          <w:color w:val="000000"/>
          <w:sz w:val="20"/>
          <w:szCs w:val="20"/>
        </w:rPr>
      </w:pPr>
    </w:p>
    <w:p w14:paraId="4747AD4D" w14:textId="727F6614" w:rsidR="00A8475A" w:rsidRDefault="00A8475A" w:rsidP="00A8475A">
      <w:pPr>
        <w:autoSpaceDE w:val="0"/>
        <w:autoSpaceDN w:val="0"/>
        <w:adjustRightInd w:val="0"/>
        <w:spacing w:after="0" w:line="240" w:lineRule="auto"/>
        <w:rPr>
          <w:rFonts w:ascii="ArialMT" w:hAnsi="ArialMT" w:cs="ArialMT"/>
          <w:color w:val="000000"/>
          <w:sz w:val="20"/>
          <w:szCs w:val="20"/>
        </w:rPr>
      </w:pPr>
      <w:r>
        <w:rPr>
          <w:rFonts w:ascii="Arial-BoldMT" w:hAnsi="Arial-BoldMT" w:cs="Arial-BoldMT"/>
          <w:b/>
          <w:bCs/>
          <w:color w:val="000000"/>
          <w:sz w:val="20"/>
          <w:szCs w:val="20"/>
        </w:rPr>
        <w:t xml:space="preserve">About Live Nation Entertainment: </w:t>
      </w:r>
      <w:r>
        <w:rPr>
          <w:rFonts w:ascii="ArialMT" w:hAnsi="ArialMT" w:cs="ArialMT"/>
          <w:color w:val="000000"/>
          <w:sz w:val="20"/>
          <w:szCs w:val="20"/>
        </w:rPr>
        <w:t>Live Nation Entertainment (NYSE: LYV) is the world’s leading live entertainment</w:t>
      </w:r>
      <w:r w:rsidR="00256501">
        <w:rPr>
          <w:rFonts w:ascii="ArialMT" w:hAnsi="ArialMT" w:cs="ArialMT"/>
          <w:color w:val="000000"/>
          <w:sz w:val="20"/>
          <w:szCs w:val="20"/>
        </w:rPr>
        <w:t xml:space="preserve"> </w:t>
      </w:r>
      <w:r>
        <w:rPr>
          <w:rFonts w:ascii="ArialMT" w:hAnsi="ArialMT" w:cs="ArialMT"/>
          <w:color w:val="000000"/>
          <w:sz w:val="20"/>
          <w:szCs w:val="20"/>
        </w:rPr>
        <w:t>company comprised of global market leaders: Ticketmaster, Live Nation Concerts, and Live Nation Sponsorship. For</w:t>
      </w:r>
      <w:r w:rsidR="00256501">
        <w:rPr>
          <w:rFonts w:ascii="ArialMT" w:hAnsi="ArialMT" w:cs="ArialMT"/>
          <w:color w:val="000000"/>
          <w:sz w:val="20"/>
          <w:szCs w:val="20"/>
        </w:rPr>
        <w:t xml:space="preserve"> </w:t>
      </w:r>
      <w:r>
        <w:rPr>
          <w:rFonts w:ascii="ArialMT" w:hAnsi="ArialMT" w:cs="ArialMT"/>
          <w:color w:val="000000"/>
          <w:sz w:val="20"/>
          <w:szCs w:val="20"/>
        </w:rPr>
        <w:t xml:space="preserve">additional information, visit </w:t>
      </w:r>
      <w:r>
        <w:rPr>
          <w:rFonts w:ascii="ArialMT" w:hAnsi="ArialMT" w:cs="ArialMT"/>
          <w:color w:val="00006A"/>
          <w:sz w:val="20"/>
          <w:szCs w:val="20"/>
        </w:rPr>
        <w:t>www.livenationentertainment.com</w:t>
      </w:r>
      <w:r>
        <w:rPr>
          <w:rFonts w:ascii="ArialMT" w:hAnsi="ArialMT" w:cs="ArialMT"/>
          <w:color w:val="000000"/>
          <w:sz w:val="20"/>
          <w:szCs w:val="20"/>
        </w:rPr>
        <w:t>.</w:t>
      </w:r>
    </w:p>
    <w:p w14:paraId="5D31D0F2" w14:textId="77777777" w:rsidR="00256501" w:rsidRDefault="00256501" w:rsidP="00A8475A">
      <w:pPr>
        <w:autoSpaceDE w:val="0"/>
        <w:autoSpaceDN w:val="0"/>
        <w:adjustRightInd w:val="0"/>
        <w:spacing w:after="0" w:line="240" w:lineRule="auto"/>
        <w:rPr>
          <w:rFonts w:ascii="Arial-BoldMT" w:hAnsi="Arial-BoldMT" w:cs="Arial-BoldMT"/>
          <w:b/>
          <w:bCs/>
          <w:color w:val="000000"/>
          <w:sz w:val="20"/>
          <w:szCs w:val="20"/>
        </w:rPr>
      </w:pPr>
    </w:p>
    <w:p w14:paraId="23D0303A" w14:textId="1C7C0754"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About In This Moment</w:t>
      </w:r>
    </w:p>
    <w:p w14:paraId="70C64946" w14:textId="6236F4C1" w:rsidR="00A8475A" w:rsidRDefault="00A8475A" w:rsidP="00A8475A">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xml:space="preserve">Since coming to life in 2005, gold-selling hard rock provocateurs </w:t>
      </w:r>
      <w:r>
        <w:rPr>
          <w:rFonts w:ascii="Arial-BoldMT" w:hAnsi="Arial-BoldMT" w:cs="Arial-BoldMT"/>
          <w:b/>
          <w:bCs/>
          <w:color w:val="000000"/>
          <w:sz w:val="20"/>
          <w:szCs w:val="20"/>
        </w:rPr>
        <w:t xml:space="preserve">In This Moment </w:t>
      </w:r>
      <w:r>
        <w:rPr>
          <w:rFonts w:ascii="ArialMT" w:hAnsi="ArialMT" w:cs="ArialMT"/>
          <w:color w:val="000000"/>
          <w:sz w:val="20"/>
          <w:szCs w:val="20"/>
        </w:rPr>
        <w:t>have presided over a diehard fan</w:t>
      </w:r>
      <w:r w:rsidR="00256501">
        <w:rPr>
          <w:rFonts w:ascii="ArialMT" w:hAnsi="ArialMT" w:cs="ArialMT"/>
          <w:color w:val="000000"/>
          <w:sz w:val="20"/>
          <w:szCs w:val="20"/>
        </w:rPr>
        <w:t xml:space="preserve"> </w:t>
      </w:r>
      <w:r>
        <w:rPr>
          <w:rFonts w:ascii="ArialMT" w:hAnsi="ArialMT" w:cs="ArialMT"/>
          <w:color w:val="000000"/>
          <w:sz w:val="20"/>
          <w:szCs w:val="20"/>
        </w:rPr>
        <w:t xml:space="preserve">base under the watch of </w:t>
      </w:r>
      <w:r>
        <w:rPr>
          <w:rFonts w:ascii="Arial-ItalicMT" w:hAnsi="Arial-ItalicMT" w:cs="Arial-ItalicMT"/>
          <w:i/>
          <w:iCs/>
          <w:color w:val="000000"/>
          <w:sz w:val="20"/>
          <w:szCs w:val="20"/>
        </w:rPr>
        <w:t xml:space="preserve">“mother” </w:t>
      </w:r>
      <w:r>
        <w:rPr>
          <w:rFonts w:ascii="ArialMT" w:hAnsi="ArialMT" w:cs="ArialMT"/>
          <w:color w:val="000000"/>
          <w:sz w:val="20"/>
          <w:szCs w:val="20"/>
        </w:rPr>
        <w:t>figure and frontwoman Maria Brink—joined by co-founder and lead guitarist Chris</w:t>
      </w:r>
      <w:r w:rsidR="00256501">
        <w:rPr>
          <w:rFonts w:ascii="ArialMT" w:hAnsi="ArialMT" w:cs="ArialMT"/>
          <w:color w:val="000000"/>
          <w:sz w:val="20"/>
          <w:szCs w:val="20"/>
        </w:rPr>
        <w:t xml:space="preserve"> </w:t>
      </w:r>
      <w:r>
        <w:rPr>
          <w:rFonts w:ascii="ArialMT" w:hAnsi="ArialMT" w:cs="ArialMT"/>
          <w:color w:val="000000"/>
          <w:sz w:val="20"/>
          <w:szCs w:val="20"/>
        </w:rPr>
        <w:t xml:space="preserve">Howorth, bassist Travis Johnson, guitarist Randy Weitzel, and Kent </w:t>
      </w:r>
      <w:proofErr w:type="spellStart"/>
      <w:r>
        <w:rPr>
          <w:rFonts w:ascii="ArialMT" w:hAnsi="ArialMT" w:cs="ArialMT"/>
          <w:color w:val="000000"/>
          <w:sz w:val="20"/>
          <w:szCs w:val="20"/>
        </w:rPr>
        <w:t>Dimmel</w:t>
      </w:r>
      <w:proofErr w:type="spellEnd"/>
      <w:r>
        <w:rPr>
          <w:rFonts w:ascii="ArialMT" w:hAnsi="ArialMT" w:cs="ArialMT"/>
          <w:color w:val="000000"/>
          <w:sz w:val="20"/>
          <w:szCs w:val="20"/>
        </w:rPr>
        <w:t>. As millions convened upon the group’s</w:t>
      </w:r>
      <w:r w:rsidR="00256501">
        <w:rPr>
          <w:rFonts w:ascii="ArialMT" w:hAnsi="ArialMT" w:cs="ArialMT"/>
          <w:color w:val="000000"/>
          <w:sz w:val="20"/>
          <w:szCs w:val="20"/>
        </w:rPr>
        <w:t xml:space="preserve"> </w:t>
      </w:r>
      <w:r>
        <w:rPr>
          <w:rFonts w:ascii="ArialMT" w:hAnsi="ArialMT" w:cs="ArialMT"/>
          <w:color w:val="000000"/>
          <w:sz w:val="20"/>
          <w:szCs w:val="20"/>
        </w:rPr>
        <w:t>otherworldly and unforgettable concerts, they quietly emerged as one of the most influential and impactful bands of the</w:t>
      </w:r>
      <w:r w:rsidR="00256501">
        <w:rPr>
          <w:rFonts w:ascii="ArialMT" w:hAnsi="ArialMT" w:cs="ArialMT"/>
          <w:color w:val="000000"/>
          <w:sz w:val="20"/>
          <w:szCs w:val="20"/>
        </w:rPr>
        <w:t xml:space="preserve"> </w:t>
      </w:r>
      <w:r>
        <w:rPr>
          <w:rFonts w:ascii="ArialMT" w:hAnsi="ArialMT" w:cs="ArialMT"/>
          <w:color w:val="000000"/>
          <w:sz w:val="20"/>
          <w:szCs w:val="20"/>
        </w:rPr>
        <w:t>21st century. To date, the quintet have garnered two gold singles</w:t>
      </w:r>
      <w:proofErr w:type="gramStart"/>
      <w:r>
        <w:rPr>
          <w:rFonts w:ascii="ArialMT" w:hAnsi="ArialMT" w:cs="ArialMT"/>
          <w:color w:val="000000"/>
          <w:sz w:val="20"/>
          <w:szCs w:val="20"/>
        </w:rPr>
        <w:t>—“</w:t>
      </w:r>
      <w:proofErr w:type="gramEnd"/>
      <w:r>
        <w:rPr>
          <w:rFonts w:ascii="Arial-ItalicMT" w:hAnsi="Arial-ItalicMT" w:cs="Arial-ItalicMT"/>
          <w:i/>
          <w:iCs/>
          <w:color w:val="000000"/>
          <w:sz w:val="20"/>
          <w:szCs w:val="20"/>
        </w:rPr>
        <w:t>Blood</w:t>
      </w:r>
      <w:r>
        <w:rPr>
          <w:rFonts w:ascii="ArialMT" w:hAnsi="ArialMT" w:cs="ArialMT"/>
          <w:color w:val="000000"/>
          <w:sz w:val="20"/>
          <w:szCs w:val="20"/>
        </w:rPr>
        <w:t>” and “</w:t>
      </w:r>
      <w:r>
        <w:rPr>
          <w:rFonts w:ascii="Arial-ItalicMT" w:hAnsi="Arial-ItalicMT" w:cs="Arial-ItalicMT"/>
          <w:i/>
          <w:iCs/>
          <w:color w:val="000000"/>
          <w:sz w:val="20"/>
          <w:szCs w:val="20"/>
        </w:rPr>
        <w:t>Whore</w:t>
      </w:r>
      <w:r>
        <w:rPr>
          <w:rFonts w:ascii="ArialMT" w:hAnsi="ArialMT" w:cs="ArialMT"/>
          <w:color w:val="000000"/>
          <w:sz w:val="20"/>
          <w:szCs w:val="20"/>
        </w:rPr>
        <w:t xml:space="preserve">”—and one gold album, </w:t>
      </w:r>
      <w:r>
        <w:rPr>
          <w:rFonts w:ascii="Arial-ItalicMT" w:hAnsi="Arial-ItalicMT" w:cs="Arial-ItalicMT"/>
          <w:i/>
          <w:iCs/>
          <w:color w:val="000000"/>
          <w:sz w:val="20"/>
          <w:szCs w:val="20"/>
        </w:rPr>
        <w:t>Blood</w:t>
      </w:r>
      <w:r w:rsidR="00256501">
        <w:rPr>
          <w:rFonts w:ascii="ArialMT" w:hAnsi="ArialMT" w:cs="ArialMT"/>
          <w:color w:val="000000"/>
          <w:sz w:val="20"/>
          <w:szCs w:val="20"/>
        </w:rPr>
        <w:t xml:space="preserve"> </w:t>
      </w:r>
      <w:r>
        <w:rPr>
          <w:rFonts w:ascii="ArialMT" w:hAnsi="ArialMT" w:cs="ArialMT"/>
          <w:color w:val="000000"/>
          <w:sz w:val="20"/>
          <w:szCs w:val="20"/>
        </w:rPr>
        <w:t xml:space="preserve">[2012]. The latter notably launched a trifecta of Top 25 entries on the </w:t>
      </w:r>
      <w:r>
        <w:rPr>
          <w:rFonts w:ascii="Arial-ItalicMT" w:hAnsi="Arial-ItalicMT" w:cs="Arial-ItalicMT"/>
          <w:i/>
          <w:iCs/>
          <w:color w:val="000000"/>
          <w:sz w:val="20"/>
          <w:szCs w:val="20"/>
        </w:rPr>
        <w:t xml:space="preserve">Billboard </w:t>
      </w:r>
      <w:r>
        <w:rPr>
          <w:rFonts w:ascii="ArialMT" w:hAnsi="ArialMT" w:cs="ArialMT"/>
          <w:color w:val="000000"/>
          <w:sz w:val="20"/>
          <w:szCs w:val="20"/>
        </w:rPr>
        <w:t xml:space="preserve">Top 200 with </w:t>
      </w:r>
      <w:r>
        <w:rPr>
          <w:rFonts w:ascii="Arial-ItalicMT" w:hAnsi="Arial-ItalicMT" w:cs="Arial-ItalicMT"/>
          <w:i/>
          <w:iCs/>
          <w:color w:val="000000"/>
          <w:sz w:val="20"/>
          <w:szCs w:val="20"/>
        </w:rPr>
        <w:t xml:space="preserve">Black Widow </w:t>
      </w:r>
      <w:r>
        <w:rPr>
          <w:rFonts w:ascii="ArialMT" w:hAnsi="ArialMT" w:cs="ArialMT"/>
          <w:color w:val="000000"/>
          <w:sz w:val="20"/>
          <w:szCs w:val="20"/>
        </w:rPr>
        <w:t>[2014] and</w:t>
      </w:r>
      <w:r w:rsidR="00256501">
        <w:rPr>
          <w:rFonts w:ascii="ArialMT" w:hAnsi="ArialMT" w:cs="ArialMT"/>
          <w:color w:val="000000"/>
          <w:sz w:val="20"/>
          <w:szCs w:val="20"/>
        </w:rPr>
        <w:t xml:space="preserve"> </w:t>
      </w:r>
      <w:r>
        <w:rPr>
          <w:rFonts w:ascii="Arial-ItalicMT" w:hAnsi="Arial-ItalicMT" w:cs="Arial-ItalicMT"/>
          <w:i/>
          <w:iCs/>
          <w:color w:val="000000"/>
          <w:sz w:val="20"/>
          <w:szCs w:val="20"/>
        </w:rPr>
        <w:t xml:space="preserve">Ritual </w:t>
      </w:r>
      <w:r>
        <w:rPr>
          <w:rFonts w:ascii="ArialMT" w:hAnsi="ArialMT" w:cs="ArialMT"/>
          <w:color w:val="000000"/>
          <w:sz w:val="20"/>
          <w:szCs w:val="20"/>
        </w:rPr>
        <w:t xml:space="preserve">[2017]. Bringing their total stream tally well past 200 million as of 2020, </w:t>
      </w:r>
      <w:r>
        <w:rPr>
          <w:rFonts w:ascii="Arial-ItalicMT" w:hAnsi="Arial-ItalicMT" w:cs="Arial-ItalicMT"/>
          <w:i/>
          <w:iCs/>
          <w:color w:val="000000"/>
          <w:sz w:val="20"/>
          <w:szCs w:val="20"/>
        </w:rPr>
        <w:t xml:space="preserve">Ritual </w:t>
      </w:r>
      <w:r>
        <w:rPr>
          <w:rFonts w:ascii="ArialMT" w:hAnsi="ArialMT" w:cs="ArialMT"/>
          <w:color w:val="000000"/>
          <w:sz w:val="20"/>
          <w:szCs w:val="20"/>
        </w:rPr>
        <w:t xml:space="preserve">elevated them </w:t>
      </w:r>
      <w:proofErr w:type="gramStart"/>
      <w:r>
        <w:rPr>
          <w:rFonts w:ascii="ArialMT" w:hAnsi="ArialMT" w:cs="ArialMT"/>
          <w:color w:val="000000"/>
          <w:sz w:val="20"/>
          <w:szCs w:val="20"/>
        </w:rPr>
        <w:t>to</w:t>
      </w:r>
      <w:proofErr w:type="gramEnd"/>
      <w:r>
        <w:rPr>
          <w:rFonts w:ascii="ArialMT" w:hAnsi="ArialMT" w:cs="ArialMT"/>
          <w:color w:val="000000"/>
          <w:sz w:val="20"/>
          <w:szCs w:val="20"/>
        </w:rPr>
        <w:t xml:space="preserve"> new creative and</w:t>
      </w:r>
    </w:p>
    <w:p w14:paraId="49D1B49D" w14:textId="631F940B" w:rsidR="00A8475A" w:rsidRDefault="00A8475A" w:rsidP="00A8475A">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xml:space="preserve">critical peaks as well. In a 4-out-of-5 star review, KERRANG! called it </w:t>
      </w:r>
      <w:r>
        <w:rPr>
          <w:rFonts w:ascii="Arial-ItalicMT" w:hAnsi="Arial-ItalicMT" w:cs="Arial-ItalicMT"/>
          <w:i/>
          <w:iCs/>
          <w:color w:val="000000"/>
          <w:sz w:val="20"/>
          <w:szCs w:val="20"/>
        </w:rPr>
        <w:t xml:space="preserve">“their best vehicle to date” </w:t>
      </w:r>
      <w:r>
        <w:rPr>
          <w:rFonts w:ascii="ArialMT" w:hAnsi="ArialMT" w:cs="ArialMT"/>
          <w:color w:val="000000"/>
          <w:sz w:val="20"/>
          <w:szCs w:val="20"/>
        </w:rPr>
        <w:t>as Alternative Press</w:t>
      </w:r>
      <w:r w:rsidR="00256501">
        <w:rPr>
          <w:rFonts w:ascii="ArialMT" w:hAnsi="ArialMT" w:cs="ArialMT"/>
          <w:color w:val="000000"/>
          <w:sz w:val="20"/>
          <w:szCs w:val="20"/>
        </w:rPr>
        <w:t xml:space="preserve"> </w:t>
      </w:r>
      <w:r>
        <w:rPr>
          <w:rFonts w:ascii="ArialMT" w:hAnsi="ArialMT" w:cs="ArialMT"/>
          <w:color w:val="000000"/>
          <w:sz w:val="20"/>
          <w:szCs w:val="20"/>
        </w:rPr>
        <w:t xml:space="preserve">claimed, </w:t>
      </w:r>
      <w:r>
        <w:rPr>
          <w:rFonts w:ascii="Arial-ItalicMT" w:hAnsi="Arial-ItalicMT" w:cs="Arial-ItalicMT"/>
          <w:i/>
          <w:iCs/>
          <w:color w:val="000000"/>
          <w:sz w:val="20"/>
          <w:szCs w:val="20"/>
        </w:rPr>
        <w:t xml:space="preserve">“Maria Brink is the Lady Gaga of the metal world” </w:t>
      </w:r>
      <w:r>
        <w:rPr>
          <w:rFonts w:ascii="ArialMT" w:hAnsi="ArialMT" w:cs="ArialMT"/>
          <w:color w:val="000000"/>
          <w:sz w:val="20"/>
          <w:szCs w:val="20"/>
        </w:rPr>
        <w:t xml:space="preserve">and went on to add, </w:t>
      </w:r>
      <w:r>
        <w:rPr>
          <w:rFonts w:ascii="Arial-ItalicMT" w:hAnsi="Arial-ItalicMT" w:cs="Arial-ItalicMT"/>
          <w:i/>
          <w:iCs/>
          <w:color w:val="000000"/>
          <w:sz w:val="20"/>
          <w:szCs w:val="20"/>
        </w:rPr>
        <w:t>“Ritual flourishes as the metal love child</w:t>
      </w:r>
      <w:r w:rsidR="00256501">
        <w:rPr>
          <w:rFonts w:ascii="ArialMT" w:hAnsi="ArialMT" w:cs="ArialMT"/>
          <w:color w:val="000000"/>
          <w:sz w:val="20"/>
          <w:szCs w:val="20"/>
        </w:rPr>
        <w:t xml:space="preserve"> </w:t>
      </w:r>
      <w:r>
        <w:rPr>
          <w:rFonts w:ascii="Arial-ItalicMT" w:hAnsi="Arial-ItalicMT" w:cs="Arial-ItalicMT"/>
          <w:i/>
          <w:iCs/>
          <w:color w:val="000000"/>
          <w:sz w:val="20"/>
          <w:szCs w:val="20"/>
        </w:rPr>
        <w:t>art-pop, gospel, Morrissey and Johnny Cash that the world didn’t know it needed until now</w:t>
      </w:r>
      <w:r>
        <w:rPr>
          <w:rFonts w:ascii="ArialMT" w:hAnsi="ArialMT" w:cs="ArialMT"/>
          <w:color w:val="000000"/>
          <w:sz w:val="20"/>
          <w:szCs w:val="20"/>
        </w:rPr>
        <w:t>.</w:t>
      </w:r>
      <w:r>
        <w:rPr>
          <w:rFonts w:ascii="Arial-ItalicMT" w:hAnsi="Arial-ItalicMT" w:cs="Arial-ItalicMT"/>
          <w:i/>
          <w:iCs/>
          <w:color w:val="000000"/>
          <w:sz w:val="20"/>
          <w:szCs w:val="20"/>
        </w:rPr>
        <w:t xml:space="preserve">” </w:t>
      </w:r>
      <w:r>
        <w:rPr>
          <w:rFonts w:ascii="ArialMT" w:hAnsi="ArialMT" w:cs="ArialMT"/>
          <w:color w:val="000000"/>
          <w:sz w:val="20"/>
          <w:szCs w:val="20"/>
        </w:rPr>
        <w:t>Between selling out</w:t>
      </w:r>
      <w:r w:rsidR="00256501">
        <w:rPr>
          <w:rFonts w:ascii="ArialMT" w:hAnsi="ArialMT" w:cs="ArialMT"/>
          <w:color w:val="000000"/>
          <w:sz w:val="20"/>
          <w:szCs w:val="20"/>
        </w:rPr>
        <w:t xml:space="preserve"> </w:t>
      </w:r>
      <w:r>
        <w:rPr>
          <w:rFonts w:ascii="ArialMT" w:hAnsi="ArialMT" w:cs="ArialMT"/>
          <w:color w:val="000000"/>
          <w:sz w:val="20"/>
          <w:szCs w:val="20"/>
        </w:rPr>
        <w:t>headline tours coast-to-coast, the group performed in arenas everywhere alongside Disturbed and appeared at</w:t>
      </w:r>
      <w:r w:rsidR="00256501">
        <w:rPr>
          <w:rFonts w:ascii="ArialMT" w:hAnsi="ArialMT" w:cs="ArialMT"/>
          <w:color w:val="000000"/>
          <w:sz w:val="20"/>
          <w:szCs w:val="20"/>
        </w:rPr>
        <w:t xml:space="preserve"> </w:t>
      </w:r>
      <w:r>
        <w:rPr>
          <w:rFonts w:ascii="ArialMT" w:hAnsi="ArialMT" w:cs="ArialMT"/>
          <w:color w:val="000000"/>
          <w:sz w:val="20"/>
          <w:szCs w:val="20"/>
        </w:rPr>
        <w:t xml:space="preserve">countless festivals from Welcome </w:t>
      </w:r>
      <w:proofErr w:type="gramStart"/>
      <w:r>
        <w:rPr>
          <w:rFonts w:ascii="ArialMT" w:hAnsi="ArialMT" w:cs="ArialMT"/>
          <w:color w:val="000000"/>
          <w:sz w:val="20"/>
          <w:szCs w:val="20"/>
        </w:rPr>
        <w:t>To</w:t>
      </w:r>
      <w:proofErr w:type="gramEnd"/>
      <w:r>
        <w:rPr>
          <w:rFonts w:ascii="ArialMT" w:hAnsi="ArialMT" w:cs="ArialMT"/>
          <w:color w:val="000000"/>
          <w:sz w:val="20"/>
          <w:szCs w:val="20"/>
        </w:rPr>
        <w:t xml:space="preserve"> Rockville to Sonic Temple. Along the way, they assembled their seventh</w:t>
      </w:r>
      <w:r w:rsidR="00256501">
        <w:rPr>
          <w:rFonts w:ascii="ArialMT" w:hAnsi="ArialMT" w:cs="ArialMT"/>
          <w:color w:val="000000"/>
          <w:sz w:val="20"/>
          <w:szCs w:val="20"/>
        </w:rPr>
        <w:t xml:space="preserve"> </w:t>
      </w:r>
      <w:r>
        <w:rPr>
          <w:rFonts w:ascii="ArialMT" w:hAnsi="ArialMT" w:cs="ArialMT"/>
          <w:color w:val="000000"/>
          <w:sz w:val="20"/>
          <w:szCs w:val="20"/>
        </w:rPr>
        <w:t xml:space="preserve">full-length, the aptly titled </w:t>
      </w:r>
      <w:r>
        <w:rPr>
          <w:rFonts w:ascii="Arial-ItalicMT" w:hAnsi="Arial-ItalicMT" w:cs="Arial-ItalicMT"/>
          <w:i/>
          <w:iCs/>
          <w:color w:val="000000"/>
          <w:sz w:val="20"/>
          <w:szCs w:val="20"/>
        </w:rPr>
        <w:t xml:space="preserve">Mother </w:t>
      </w:r>
      <w:r>
        <w:rPr>
          <w:rFonts w:ascii="ArialMT" w:hAnsi="ArialMT" w:cs="ArialMT"/>
          <w:color w:val="000000"/>
          <w:sz w:val="20"/>
          <w:szCs w:val="20"/>
        </w:rPr>
        <w:t xml:space="preserve">[Roadrunner Records] with longtime trusted collaborator Kevin </w:t>
      </w:r>
      <w:proofErr w:type="spellStart"/>
      <w:r>
        <w:rPr>
          <w:rFonts w:ascii="ArialMT" w:hAnsi="ArialMT" w:cs="ArialMT"/>
          <w:color w:val="000000"/>
          <w:sz w:val="20"/>
          <w:szCs w:val="20"/>
        </w:rPr>
        <w:t>Churko</w:t>
      </w:r>
      <w:proofErr w:type="spellEnd"/>
      <w:r>
        <w:rPr>
          <w:rFonts w:ascii="ArialMT" w:hAnsi="ArialMT" w:cs="ArialMT"/>
          <w:color w:val="000000"/>
          <w:sz w:val="20"/>
          <w:szCs w:val="20"/>
        </w:rPr>
        <w:t xml:space="preserve"> [Ozzy</w:t>
      </w:r>
      <w:r w:rsidR="00256501">
        <w:rPr>
          <w:rFonts w:ascii="ArialMT" w:hAnsi="ArialMT" w:cs="ArialMT"/>
          <w:color w:val="000000"/>
          <w:sz w:val="20"/>
          <w:szCs w:val="20"/>
        </w:rPr>
        <w:t xml:space="preserve"> </w:t>
      </w:r>
      <w:r>
        <w:rPr>
          <w:rFonts w:ascii="ArialMT" w:hAnsi="ArialMT" w:cs="ArialMT"/>
          <w:color w:val="000000"/>
          <w:sz w:val="20"/>
          <w:szCs w:val="20"/>
        </w:rPr>
        <w:t xml:space="preserve">Osbourne, Five Finger Death Punch]. Whereas </w:t>
      </w:r>
      <w:r>
        <w:rPr>
          <w:rFonts w:ascii="Arial-ItalicMT" w:hAnsi="Arial-ItalicMT" w:cs="Arial-ItalicMT"/>
          <w:i/>
          <w:iCs/>
          <w:color w:val="000000"/>
          <w:sz w:val="20"/>
          <w:szCs w:val="20"/>
        </w:rPr>
        <w:t xml:space="preserve">Ritual </w:t>
      </w:r>
      <w:r>
        <w:rPr>
          <w:rFonts w:ascii="ArialMT" w:hAnsi="ArialMT" w:cs="ArialMT"/>
          <w:color w:val="000000"/>
          <w:sz w:val="20"/>
          <w:szCs w:val="20"/>
        </w:rPr>
        <w:t xml:space="preserve">hinted at a bluesy sonic sorcery, </w:t>
      </w:r>
      <w:r>
        <w:rPr>
          <w:rFonts w:ascii="Arial-ItalicMT" w:hAnsi="Arial-ItalicMT" w:cs="Arial-ItalicMT"/>
          <w:i/>
          <w:iCs/>
          <w:color w:val="000000"/>
          <w:sz w:val="20"/>
          <w:szCs w:val="20"/>
        </w:rPr>
        <w:t xml:space="preserve">Mother </w:t>
      </w:r>
      <w:r>
        <w:rPr>
          <w:rFonts w:ascii="ArialMT" w:hAnsi="ArialMT" w:cs="ArialMT"/>
          <w:color w:val="000000"/>
          <w:sz w:val="20"/>
          <w:szCs w:val="20"/>
        </w:rPr>
        <w:t>breathes the activating</w:t>
      </w:r>
      <w:r w:rsidR="00256501">
        <w:rPr>
          <w:rFonts w:ascii="ArialMT" w:hAnsi="ArialMT" w:cs="ArialMT"/>
          <w:color w:val="000000"/>
          <w:sz w:val="20"/>
          <w:szCs w:val="20"/>
        </w:rPr>
        <w:t xml:space="preserve"> </w:t>
      </w:r>
      <w:r>
        <w:rPr>
          <w:rFonts w:ascii="ArialMT" w:hAnsi="ArialMT" w:cs="ArialMT"/>
          <w:color w:val="000000"/>
          <w:sz w:val="20"/>
          <w:szCs w:val="20"/>
        </w:rPr>
        <w:t>mantra of an</w:t>
      </w:r>
      <w:r w:rsidR="00256501">
        <w:rPr>
          <w:rFonts w:ascii="ArialMT" w:hAnsi="ArialMT" w:cs="ArialMT"/>
          <w:color w:val="000000"/>
          <w:sz w:val="20"/>
          <w:szCs w:val="20"/>
        </w:rPr>
        <w:t xml:space="preserve"> </w:t>
      </w:r>
      <w:r>
        <w:rPr>
          <w:rFonts w:ascii="ArialMT" w:hAnsi="ArialMT" w:cs="ArialMT"/>
          <w:color w:val="000000"/>
          <w:sz w:val="20"/>
          <w:szCs w:val="20"/>
        </w:rPr>
        <w:t>unbreakable spell, commenced on first single “</w:t>
      </w:r>
      <w:r>
        <w:rPr>
          <w:rFonts w:ascii="Arial-ItalicMT" w:hAnsi="Arial-ItalicMT" w:cs="Arial-ItalicMT"/>
          <w:i/>
          <w:iCs/>
          <w:color w:val="000000"/>
          <w:sz w:val="20"/>
          <w:szCs w:val="20"/>
        </w:rPr>
        <w:t>The In-Between</w:t>
      </w:r>
      <w:r>
        <w:rPr>
          <w:rFonts w:ascii="ArialMT" w:hAnsi="ArialMT" w:cs="ArialMT"/>
          <w:color w:val="000000"/>
          <w:sz w:val="20"/>
          <w:szCs w:val="20"/>
        </w:rPr>
        <w:t>,” which was nominated for a “Best Metal</w:t>
      </w:r>
    </w:p>
    <w:p w14:paraId="0D0AD091" w14:textId="4D7F4D93" w:rsidR="00A8475A" w:rsidRDefault="00A8475A" w:rsidP="00A8475A">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Performance” Grammy in 2020.</w:t>
      </w:r>
    </w:p>
    <w:p w14:paraId="27CFE99A" w14:textId="77777777" w:rsidR="00256501" w:rsidRDefault="00256501" w:rsidP="00A8475A">
      <w:pPr>
        <w:autoSpaceDE w:val="0"/>
        <w:autoSpaceDN w:val="0"/>
        <w:adjustRightInd w:val="0"/>
        <w:spacing w:after="0" w:line="240" w:lineRule="auto"/>
        <w:rPr>
          <w:rFonts w:ascii="ArialMT" w:hAnsi="ArialMT" w:cs="ArialMT"/>
          <w:color w:val="000000"/>
          <w:sz w:val="20"/>
          <w:szCs w:val="20"/>
        </w:rPr>
      </w:pPr>
    </w:p>
    <w:p w14:paraId="72F002DF"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About Jinjer</w:t>
      </w:r>
    </w:p>
    <w:p w14:paraId="560DFB5B" w14:textId="6EE6CE2F" w:rsidR="00A8475A" w:rsidRDefault="00A8475A" w:rsidP="00A8475A">
      <w:pPr>
        <w:autoSpaceDE w:val="0"/>
        <w:autoSpaceDN w:val="0"/>
        <w:adjustRightInd w:val="0"/>
        <w:spacing w:after="0" w:line="240" w:lineRule="auto"/>
        <w:rPr>
          <w:rFonts w:ascii="ArialMT" w:hAnsi="ArialMT" w:cs="ArialMT"/>
          <w:color w:val="000000"/>
          <w:sz w:val="21"/>
          <w:szCs w:val="21"/>
        </w:rPr>
      </w:pPr>
      <w:r>
        <w:rPr>
          <w:rFonts w:ascii="ArialMT" w:hAnsi="ArialMT" w:cs="ArialMT"/>
          <w:color w:val="000000"/>
          <w:sz w:val="21"/>
          <w:szCs w:val="21"/>
        </w:rPr>
        <w:t xml:space="preserve">In less than 12 years, four-piece progressive groove metal wrecking machine </w:t>
      </w:r>
      <w:r>
        <w:rPr>
          <w:rFonts w:ascii="Arial-BoldMT" w:hAnsi="Arial-BoldMT" w:cs="Arial-BoldMT"/>
          <w:b/>
          <w:bCs/>
          <w:color w:val="000000"/>
          <w:sz w:val="21"/>
          <w:szCs w:val="21"/>
        </w:rPr>
        <w:t xml:space="preserve">JINJER </w:t>
      </w:r>
      <w:r>
        <w:rPr>
          <w:rFonts w:ascii="ArialMT" w:hAnsi="ArialMT" w:cs="ArialMT"/>
          <w:color w:val="000000"/>
          <w:sz w:val="21"/>
          <w:szCs w:val="21"/>
        </w:rPr>
        <w:t>has taken the world by</w:t>
      </w:r>
      <w:r w:rsidR="00256501">
        <w:rPr>
          <w:rFonts w:ascii="ArialMT" w:hAnsi="ArialMT" w:cs="ArialMT"/>
          <w:color w:val="000000"/>
          <w:sz w:val="21"/>
          <w:szCs w:val="21"/>
        </w:rPr>
        <w:t xml:space="preserve"> </w:t>
      </w:r>
      <w:r>
        <w:rPr>
          <w:rFonts w:ascii="ArialMT" w:hAnsi="ArialMT" w:cs="ArialMT"/>
          <w:color w:val="000000"/>
          <w:sz w:val="21"/>
          <w:szCs w:val="21"/>
        </w:rPr>
        <w:t>storm, emerging as one of the biggest burgeoning names within heavy metal and a rags-to-renown success story.</w:t>
      </w:r>
      <w:r w:rsidR="00256501">
        <w:rPr>
          <w:rFonts w:ascii="ArialMT" w:hAnsi="ArialMT" w:cs="ArialMT"/>
          <w:color w:val="000000"/>
          <w:sz w:val="21"/>
          <w:szCs w:val="21"/>
        </w:rPr>
        <w:t xml:space="preserve"> </w:t>
      </w:r>
      <w:r>
        <w:rPr>
          <w:rFonts w:ascii="ArialMT" w:hAnsi="ArialMT" w:cs="ArialMT"/>
          <w:color w:val="000000"/>
          <w:sz w:val="21"/>
          <w:szCs w:val="21"/>
        </w:rPr>
        <w:t>Hailing from the war-torn province of Donetsk, Ukraine, the musical oddity has excelled against all odds since</w:t>
      </w:r>
      <w:r w:rsidR="00256501">
        <w:rPr>
          <w:rFonts w:ascii="ArialMT" w:hAnsi="ArialMT" w:cs="ArialMT"/>
          <w:color w:val="000000"/>
          <w:sz w:val="21"/>
          <w:szCs w:val="21"/>
        </w:rPr>
        <w:t xml:space="preserve"> </w:t>
      </w:r>
      <w:r>
        <w:rPr>
          <w:rFonts w:ascii="ArialMT" w:hAnsi="ArialMT" w:cs="ArialMT"/>
          <w:color w:val="000000"/>
          <w:sz w:val="21"/>
          <w:szCs w:val="21"/>
        </w:rPr>
        <w:t>fleeing in 2014, never ceasing to push forward in an ever-changing musical landscape. Officially marking the start</w:t>
      </w:r>
      <w:r w:rsidR="00256501">
        <w:rPr>
          <w:rFonts w:ascii="ArialMT" w:hAnsi="ArialMT" w:cs="ArialMT"/>
          <w:color w:val="000000"/>
          <w:sz w:val="21"/>
          <w:szCs w:val="21"/>
        </w:rPr>
        <w:t xml:space="preserve"> </w:t>
      </w:r>
      <w:r>
        <w:rPr>
          <w:rFonts w:ascii="ArialMT" w:hAnsi="ArialMT" w:cs="ArialMT"/>
          <w:color w:val="000000"/>
          <w:sz w:val="21"/>
          <w:szCs w:val="21"/>
        </w:rPr>
        <w:t xml:space="preserve">of the band with awe-inspiring vocalist Tatiana </w:t>
      </w:r>
      <w:proofErr w:type="spellStart"/>
      <w:r>
        <w:rPr>
          <w:rFonts w:ascii="ArialMT" w:hAnsi="ArialMT" w:cs="ArialMT"/>
          <w:color w:val="000000"/>
          <w:sz w:val="21"/>
          <w:szCs w:val="21"/>
        </w:rPr>
        <w:t>Shmayluk</w:t>
      </w:r>
      <w:proofErr w:type="spellEnd"/>
      <w:r>
        <w:rPr>
          <w:rFonts w:ascii="ArialMT" w:hAnsi="ArialMT" w:cs="ArialMT"/>
          <w:color w:val="000000"/>
          <w:sz w:val="21"/>
          <w:szCs w:val="21"/>
        </w:rPr>
        <w:t xml:space="preserve"> joining in 2010, the band launched with cult-embraced</w:t>
      </w:r>
      <w:r w:rsidR="00256501">
        <w:rPr>
          <w:rFonts w:ascii="ArialMT" w:hAnsi="ArialMT" w:cs="ArialMT"/>
          <w:color w:val="000000"/>
          <w:sz w:val="21"/>
          <w:szCs w:val="21"/>
        </w:rPr>
        <w:t xml:space="preserve"> </w:t>
      </w:r>
      <w:r>
        <w:rPr>
          <w:rFonts w:ascii="ArialMT" w:hAnsi="ArialMT" w:cs="ArialMT"/>
          <w:color w:val="000000"/>
          <w:sz w:val="21"/>
          <w:szCs w:val="21"/>
        </w:rPr>
        <w:t xml:space="preserve">albums </w:t>
      </w:r>
      <w:r>
        <w:rPr>
          <w:rFonts w:ascii="Arial-ItalicMT" w:hAnsi="Arial-ItalicMT" w:cs="Arial-ItalicMT"/>
          <w:i/>
          <w:iCs/>
          <w:color w:val="000000"/>
          <w:sz w:val="21"/>
          <w:szCs w:val="21"/>
        </w:rPr>
        <w:t xml:space="preserve">Inhale, Don't Breathe </w:t>
      </w:r>
      <w:r>
        <w:rPr>
          <w:rFonts w:ascii="ArialMT" w:hAnsi="ArialMT" w:cs="ArialMT"/>
          <w:color w:val="000000"/>
          <w:sz w:val="21"/>
          <w:szCs w:val="21"/>
        </w:rPr>
        <w:t xml:space="preserve">and </w:t>
      </w:r>
      <w:r>
        <w:rPr>
          <w:rFonts w:ascii="Arial-ItalicMT" w:hAnsi="Arial-ItalicMT" w:cs="Arial-ItalicMT"/>
          <w:i/>
          <w:iCs/>
          <w:color w:val="000000"/>
          <w:sz w:val="21"/>
          <w:szCs w:val="21"/>
        </w:rPr>
        <w:t>Cloud Factory</w:t>
      </w:r>
      <w:r>
        <w:rPr>
          <w:rFonts w:ascii="ArialMT" w:hAnsi="ArialMT" w:cs="ArialMT"/>
          <w:color w:val="000000"/>
          <w:sz w:val="21"/>
          <w:szCs w:val="21"/>
        </w:rPr>
        <w:t>, before skyrocketing to fame and viral acclaim with the</w:t>
      </w:r>
    </w:p>
    <w:p w14:paraId="12D555F7" w14:textId="4F4E88FF" w:rsidR="00A8475A" w:rsidRDefault="00A8475A" w:rsidP="00A8475A">
      <w:pPr>
        <w:autoSpaceDE w:val="0"/>
        <w:autoSpaceDN w:val="0"/>
        <w:adjustRightInd w:val="0"/>
        <w:spacing w:after="0" w:line="240" w:lineRule="auto"/>
        <w:rPr>
          <w:rFonts w:ascii="ArialMT" w:hAnsi="ArialMT" w:cs="ArialMT"/>
          <w:color w:val="000000"/>
          <w:sz w:val="21"/>
          <w:szCs w:val="21"/>
        </w:rPr>
      </w:pPr>
      <w:r>
        <w:rPr>
          <w:rFonts w:ascii="ArialMT" w:hAnsi="ArialMT" w:cs="ArialMT"/>
          <w:color w:val="000000"/>
          <w:sz w:val="21"/>
          <w:szCs w:val="21"/>
        </w:rPr>
        <w:t xml:space="preserve">game-changing single and video for </w:t>
      </w:r>
      <w:r>
        <w:rPr>
          <w:rFonts w:ascii="Arial-ItalicMT" w:hAnsi="Arial-ItalicMT" w:cs="Arial-ItalicMT"/>
          <w:i/>
          <w:iCs/>
          <w:color w:val="000000"/>
          <w:sz w:val="21"/>
          <w:szCs w:val="21"/>
        </w:rPr>
        <w:t xml:space="preserve">“Pisces” </w:t>
      </w:r>
      <w:r>
        <w:rPr>
          <w:rFonts w:ascii="ArialMT" w:hAnsi="ArialMT" w:cs="ArialMT"/>
          <w:color w:val="000000"/>
          <w:sz w:val="21"/>
          <w:szCs w:val="21"/>
        </w:rPr>
        <w:t xml:space="preserve">from 2016’s breakout </w:t>
      </w:r>
      <w:r>
        <w:rPr>
          <w:rFonts w:ascii="Arial-ItalicMT" w:hAnsi="Arial-ItalicMT" w:cs="Arial-ItalicMT"/>
          <w:i/>
          <w:iCs/>
          <w:color w:val="000000"/>
          <w:sz w:val="21"/>
          <w:szCs w:val="21"/>
        </w:rPr>
        <w:t xml:space="preserve">King </w:t>
      </w:r>
      <w:proofErr w:type="gramStart"/>
      <w:r>
        <w:rPr>
          <w:rFonts w:ascii="Arial-ItalicMT" w:hAnsi="Arial-ItalicMT" w:cs="Arial-ItalicMT"/>
          <w:i/>
          <w:iCs/>
          <w:color w:val="000000"/>
          <w:sz w:val="21"/>
          <w:szCs w:val="21"/>
        </w:rPr>
        <w:t>Of</w:t>
      </w:r>
      <w:proofErr w:type="gramEnd"/>
      <w:r>
        <w:rPr>
          <w:rFonts w:ascii="Arial-ItalicMT" w:hAnsi="Arial-ItalicMT" w:cs="Arial-ItalicMT"/>
          <w:i/>
          <w:iCs/>
          <w:color w:val="000000"/>
          <w:sz w:val="21"/>
          <w:szCs w:val="21"/>
        </w:rPr>
        <w:t xml:space="preserve"> Everything </w:t>
      </w:r>
      <w:r>
        <w:rPr>
          <w:rFonts w:ascii="ArialMT" w:hAnsi="ArialMT" w:cs="ArialMT"/>
          <w:color w:val="000000"/>
          <w:sz w:val="21"/>
          <w:szCs w:val="21"/>
        </w:rPr>
        <w:t>- which maintains its</w:t>
      </w:r>
      <w:r w:rsidR="00256501">
        <w:rPr>
          <w:rFonts w:ascii="ArialMT" w:hAnsi="ArialMT" w:cs="ArialMT"/>
          <w:color w:val="000000"/>
          <w:sz w:val="21"/>
          <w:szCs w:val="21"/>
        </w:rPr>
        <w:t xml:space="preserve"> </w:t>
      </w:r>
      <w:r>
        <w:rPr>
          <w:rFonts w:ascii="ArialMT" w:hAnsi="ArialMT" w:cs="ArialMT"/>
          <w:color w:val="000000"/>
          <w:sz w:val="21"/>
          <w:szCs w:val="21"/>
        </w:rPr>
        <w:t>status as one of the most reacted-to metal videos on YouTube to this day. With their anticipated 2019 follow-up</w:t>
      </w:r>
      <w:r w:rsidR="00256501">
        <w:rPr>
          <w:rFonts w:ascii="ArialMT" w:hAnsi="ArialMT" w:cs="ArialMT"/>
          <w:color w:val="000000"/>
          <w:sz w:val="21"/>
          <w:szCs w:val="21"/>
        </w:rPr>
        <w:t xml:space="preserve"> </w:t>
      </w:r>
      <w:r>
        <w:rPr>
          <w:rFonts w:ascii="Arial-ItalicMT" w:hAnsi="Arial-ItalicMT" w:cs="Arial-ItalicMT"/>
          <w:i/>
          <w:iCs/>
          <w:color w:val="000000"/>
          <w:sz w:val="21"/>
          <w:szCs w:val="21"/>
        </w:rPr>
        <w:t xml:space="preserve">Micro </w:t>
      </w:r>
      <w:r>
        <w:rPr>
          <w:rFonts w:ascii="ArialMT" w:hAnsi="ArialMT" w:cs="ArialMT"/>
          <w:color w:val="000000"/>
          <w:sz w:val="21"/>
          <w:szCs w:val="21"/>
        </w:rPr>
        <w:t xml:space="preserve">and its groundbreaking successor </w:t>
      </w:r>
      <w:r>
        <w:rPr>
          <w:rFonts w:ascii="Arial-ItalicMT" w:hAnsi="Arial-ItalicMT" w:cs="Arial-ItalicMT"/>
          <w:i/>
          <w:iCs/>
          <w:color w:val="000000"/>
          <w:sz w:val="21"/>
          <w:szCs w:val="21"/>
        </w:rPr>
        <w:t>Macro</w:t>
      </w:r>
      <w:r>
        <w:rPr>
          <w:rFonts w:ascii="ArialMT" w:hAnsi="ArialMT" w:cs="ArialMT"/>
          <w:color w:val="000000"/>
          <w:sz w:val="21"/>
          <w:szCs w:val="21"/>
        </w:rPr>
        <w:t xml:space="preserve">, </w:t>
      </w:r>
      <w:r>
        <w:rPr>
          <w:rFonts w:ascii="Arial-BoldMT" w:hAnsi="Arial-BoldMT" w:cs="Arial-BoldMT"/>
          <w:b/>
          <w:bCs/>
          <w:color w:val="000000"/>
          <w:sz w:val="21"/>
          <w:szCs w:val="21"/>
        </w:rPr>
        <w:t xml:space="preserve">JINJER </w:t>
      </w:r>
      <w:r>
        <w:rPr>
          <w:rFonts w:ascii="ArialMT" w:hAnsi="ArialMT" w:cs="ArialMT"/>
          <w:color w:val="000000"/>
          <w:sz w:val="21"/>
          <w:szCs w:val="21"/>
        </w:rPr>
        <w:t>climbed further - achieving massive benchmarks in</w:t>
      </w:r>
      <w:r w:rsidR="00256501">
        <w:rPr>
          <w:rFonts w:ascii="ArialMT" w:hAnsi="ArialMT" w:cs="ArialMT"/>
          <w:color w:val="000000"/>
          <w:sz w:val="21"/>
          <w:szCs w:val="21"/>
        </w:rPr>
        <w:t xml:space="preserve"> </w:t>
      </w:r>
      <w:r>
        <w:rPr>
          <w:rFonts w:ascii="ArialMT" w:hAnsi="ArialMT" w:cs="ArialMT"/>
          <w:color w:val="000000"/>
          <w:sz w:val="21"/>
          <w:szCs w:val="21"/>
        </w:rPr>
        <w:t>international touring, charting, streaming and media recognition, while snatching radio #1’s at NACC and</w:t>
      </w:r>
      <w:r w:rsidR="00256501">
        <w:rPr>
          <w:rFonts w:ascii="ArialMT" w:hAnsi="ArialMT" w:cs="ArialMT"/>
          <w:color w:val="000000"/>
          <w:sz w:val="21"/>
          <w:szCs w:val="21"/>
        </w:rPr>
        <w:t xml:space="preserve"> </w:t>
      </w:r>
      <w:r>
        <w:rPr>
          <w:rFonts w:ascii="ArialMT" w:hAnsi="ArialMT" w:cs="ArialMT"/>
          <w:color w:val="000000"/>
          <w:sz w:val="21"/>
          <w:szCs w:val="21"/>
        </w:rPr>
        <w:t xml:space="preserve">SiriusXM’s Devil’s Dozen in the US. After releasing their first live album </w:t>
      </w:r>
      <w:r>
        <w:rPr>
          <w:rFonts w:ascii="Arial-ItalicMT" w:hAnsi="Arial-ItalicMT" w:cs="Arial-ItalicMT"/>
          <w:i/>
          <w:iCs/>
          <w:color w:val="000000"/>
          <w:sz w:val="21"/>
          <w:szCs w:val="21"/>
        </w:rPr>
        <w:t xml:space="preserve">Alive </w:t>
      </w:r>
      <w:proofErr w:type="gramStart"/>
      <w:r>
        <w:rPr>
          <w:rFonts w:ascii="Arial-ItalicMT" w:hAnsi="Arial-ItalicMT" w:cs="Arial-ItalicMT"/>
          <w:i/>
          <w:iCs/>
          <w:color w:val="000000"/>
          <w:sz w:val="21"/>
          <w:szCs w:val="21"/>
        </w:rPr>
        <w:t>In</w:t>
      </w:r>
      <w:proofErr w:type="gramEnd"/>
      <w:r>
        <w:rPr>
          <w:rFonts w:ascii="Arial-ItalicMT" w:hAnsi="Arial-ItalicMT" w:cs="Arial-ItalicMT"/>
          <w:i/>
          <w:iCs/>
          <w:color w:val="000000"/>
          <w:sz w:val="21"/>
          <w:szCs w:val="21"/>
        </w:rPr>
        <w:t xml:space="preserve"> Melbourne </w:t>
      </w:r>
      <w:r>
        <w:rPr>
          <w:rFonts w:ascii="ArialMT" w:hAnsi="ArialMT" w:cs="ArialMT"/>
          <w:color w:val="000000"/>
          <w:sz w:val="21"/>
          <w:szCs w:val="21"/>
        </w:rPr>
        <w:t>a year later (filmed</w:t>
      </w:r>
      <w:r w:rsidR="00256501">
        <w:rPr>
          <w:rFonts w:ascii="ArialMT" w:hAnsi="ArialMT" w:cs="ArialMT"/>
          <w:color w:val="000000"/>
          <w:sz w:val="21"/>
          <w:szCs w:val="21"/>
        </w:rPr>
        <w:t xml:space="preserve"> </w:t>
      </w:r>
      <w:r>
        <w:rPr>
          <w:rFonts w:ascii="ArialMT" w:hAnsi="ArialMT" w:cs="ArialMT"/>
          <w:color w:val="000000"/>
          <w:sz w:val="21"/>
          <w:szCs w:val="21"/>
        </w:rPr>
        <w:t xml:space="preserve">just days before the pandemic hit in March 2020), </w:t>
      </w:r>
      <w:r>
        <w:rPr>
          <w:rFonts w:ascii="Arial-BoldMT" w:hAnsi="Arial-BoldMT" w:cs="Arial-BoldMT"/>
          <w:b/>
          <w:bCs/>
          <w:color w:val="000000"/>
          <w:sz w:val="21"/>
          <w:szCs w:val="21"/>
        </w:rPr>
        <w:t xml:space="preserve">JINJER </w:t>
      </w:r>
      <w:r>
        <w:rPr>
          <w:rFonts w:ascii="ArialMT" w:hAnsi="ArialMT" w:cs="ArialMT"/>
          <w:color w:val="000000"/>
          <w:sz w:val="21"/>
          <w:szCs w:val="21"/>
        </w:rPr>
        <w:t>triumphed again with their most personal offering yet,</w:t>
      </w:r>
      <w:r w:rsidR="00256501">
        <w:rPr>
          <w:rFonts w:ascii="ArialMT" w:hAnsi="ArialMT" w:cs="ArialMT"/>
          <w:color w:val="000000"/>
          <w:sz w:val="21"/>
          <w:szCs w:val="21"/>
        </w:rPr>
        <w:t xml:space="preserve"> </w:t>
      </w:r>
      <w:r>
        <w:rPr>
          <w:rFonts w:ascii="ArialMT" w:hAnsi="ArialMT" w:cs="ArialMT"/>
          <w:color w:val="000000"/>
          <w:sz w:val="21"/>
          <w:szCs w:val="21"/>
        </w:rPr>
        <w:t xml:space="preserve">2021’s </w:t>
      </w:r>
      <w:r>
        <w:rPr>
          <w:rFonts w:ascii="Arial-ItalicMT" w:hAnsi="Arial-ItalicMT" w:cs="Arial-ItalicMT"/>
          <w:i/>
          <w:iCs/>
          <w:color w:val="000000"/>
          <w:sz w:val="21"/>
          <w:szCs w:val="21"/>
        </w:rPr>
        <w:t>Wallflowers</w:t>
      </w:r>
      <w:r>
        <w:rPr>
          <w:rFonts w:ascii="ArialMT" w:hAnsi="ArialMT" w:cs="ArialMT"/>
          <w:color w:val="000000"/>
          <w:sz w:val="21"/>
          <w:szCs w:val="21"/>
        </w:rPr>
        <w:t>. Boasting 20 international magazine covers, countless sold-out international tour dates and</w:t>
      </w:r>
      <w:r w:rsidR="00256501">
        <w:rPr>
          <w:rFonts w:ascii="ArialMT" w:hAnsi="ArialMT" w:cs="ArialMT"/>
          <w:color w:val="000000"/>
          <w:sz w:val="21"/>
          <w:szCs w:val="21"/>
        </w:rPr>
        <w:t xml:space="preserve"> </w:t>
      </w:r>
      <w:r>
        <w:rPr>
          <w:rFonts w:ascii="ArialMT" w:hAnsi="ArialMT" w:cs="ArialMT"/>
          <w:color w:val="000000"/>
          <w:sz w:val="21"/>
          <w:szCs w:val="21"/>
        </w:rPr>
        <w:t xml:space="preserve">multi-millions of cross-platform streams on first singles </w:t>
      </w:r>
      <w:r>
        <w:rPr>
          <w:rFonts w:ascii="Arial-ItalicMT" w:hAnsi="Arial-ItalicMT" w:cs="Arial-ItalicMT"/>
          <w:i/>
          <w:iCs/>
          <w:color w:val="000000"/>
          <w:sz w:val="21"/>
          <w:szCs w:val="21"/>
        </w:rPr>
        <w:t xml:space="preserve">“Vortex” </w:t>
      </w:r>
      <w:r>
        <w:rPr>
          <w:rFonts w:ascii="ArialMT" w:hAnsi="ArialMT" w:cs="ArialMT"/>
          <w:color w:val="000000"/>
          <w:sz w:val="21"/>
          <w:szCs w:val="21"/>
        </w:rPr>
        <w:t xml:space="preserve">and </w:t>
      </w:r>
      <w:r>
        <w:rPr>
          <w:rFonts w:ascii="Arial-ItalicMT" w:hAnsi="Arial-ItalicMT" w:cs="Arial-ItalicMT"/>
          <w:i/>
          <w:iCs/>
          <w:color w:val="000000"/>
          <w:sz w:val="21"/>
          <w:szCs w:val="21"/>
        </w:rPr>
        <w:t xml:space="preserve">“Mediator” </w:t>
      </w:r>
      <w:r>
        <w:rPr>
          <w:rFonts w:ascii="ArialMT" w:hAnsi="ArialMT" w:cs="ArialMT"/>
          <w:color w:val="000000"/>
          <w:sz w:val="21"/>
          <w:szCs w:val="21"/>
        </w:rPr>
        <w:t>within just weeks, the album</w:t>
      </w:r>
      <w:r w:rsidR="00256501">
        <w:rPr>
          <w:rFonts w:ascii="ArialMT" w:hAnsi="ArialMT" w:cs="ArialMT"/>
          <w:color w:val="000000"/>
          <w:sz w:val="21"/>
          <w:szCs w:val="21"/>
        </w:rPr>
        <w:t xml:space="preserve"> </w:t>
      </w:r>
      <w:r>
        <w:rPr>
          <w:rFonts w:ascii="ArialMT" w:hAnsi="ArialMT" w:cs="ArialMT"/>
          <w:color w:val="000000"/>
          <w:sz w:val="21"/>
          <w:szCs w:val="21"/>
        </w:rPr>
        <w:t>landed at #1 on both the US Billboard Top New Artist Album chart and Canada’s Hard Music album chart, #2 on</w:t>
      </w:r>
    </w:p>
    <w:p w14:paraId="3C7B686C" w14:textId="2C114256" w:rsidR="00A8475A" w:rsidRDefault="00A8475A" w:rsidP="00A8475A">
      <w:pPr>
        <w:autoSpaceDE w:val="0"/>
        <w:autoSpaceDN w:val="0"/>
        <w:adjustRightInd w:val="0"/>
        <w:spacing w:after="0" w:line="240" w:lineRule="auto"/>
        <w:rPr>
          <w:rFonts w:ascii="ArialMT" w:hAnsi="ArialMT" w:cs="ArialMT"/>
          <w:color w:val="000000"/>
          <w:sz w:val="21"/>
          <w:szCs w:val="21"/>
        </w:rPr>
      </w:pPr>
      <w:r>
        <w:rPr>
          <w:rFonts w:ascii="ArialMT" w:hAnsi="ArialMT" w:cs="ArialMT"/>
          <w:color w:val="000000"/>
          <w:sz w:val="21"/>
          <w:szCs w:val="21"/>
        </w:rPr>
        <w:t xml:space="preserve">the US Hard Music album chart, and within the Top 10 in several additional countries. </w:t>
      </w:r>
      <w:r>
        <w:rPr>
          <w:rFonts w:ascii="Arial-ItalicMT" w:hAnsi="Arial-ItalicMT" w:cs="Arial-ItalicMT"/>
          <w:i/>
          <w:iCs/>
          <w:color w:val="000000"/>
          <w:sz w:val="21"/>
          <w:szCs w:val="21"/>
        </w:rPr>
        <w:t xml:space="preserve">Wallflowers </w:t>
      </w:r>
      <w:r>
        <w:rPr>
          <w:rFonts w:ascii="ArialMT" w:hAnsi="ArialMT" w:cs="ArialMT"/>
          <w:color w:val="000000"/>
          <w:sz w:val="21"/>
          <w:szCs w:val="21"/>
        </w:rPr>
        <w:t>is a sonic</w:t>
      </w:r>
      <w:r w:rsidR="00256501">
        <w:rPr>
          <w:rFonts w:ascii="ArialMT" w:hAnsi="ArialMT" w:cs="ArialMT"/>
          <w:color w:val="000000"/>
          <w:sz w:val="21"/>
          <w:szCs w:val="21"/>
        </w:rPr>
        <w:t xml:space="preserve"> </w:t>
      </w:r>
      <w:r>
        <w:rPr>
          <w:rFonts w:ascii="ArialMT" w:hAnsi="ArialMT" w:cs="ArialMT"/>
          <w:color w:val="000000"/>
          <w:sz w:val="21"/>
          <w:szCs w:val="21"/>
        </w:rPr>
        <w:t xml:space="preserve">pressure cooker of technical musicianship and emotional fury, and </w:t>
      </w:r>
      <w:r>
        <w:rPr>
          <w:rFonts w:ascii="Arial-BoldMT" w:hAnsi="Arial-BoldMT" w:cs="Arial-BoldMT"/>
          <w:b/>
          <w:bCs/>
          <w:color w:val="000000"/>
          <w:sz w:val="21"/>
          <w:szCs w:val="21"/>
        </w:rPr>
        <w:t xml:space="preserve">JINJER </w:t>
      </w:r>
      <w:r>
        <w:rPr>
          <w:rFonts w:ascii="ArialMT" w:hAnsi="ArialMT" w:cs="ArialMT"/>
          <w:color w:val="000000"/>
          <w:sz w:val="21"/>
          <w:szCs w:val="21"/>
        </w:rPr>
        <w:t>promises to bring this energy and</w:t>
      </w:r>
      <w:r w:rsidR="00256501">
        <w:rPr>
          <w:rFonts w:ascii="ArialMT" w:hAnsi="ArialMT" w:cs="ArialMT"/>
          <w:color w:val="000000"/>
          <w:sz w:val="21"/>
          <w:szCs w:val="21"/>
        </w:rPr>
        <w:t xml:space="preserve"> </w:t>
      </w:r>
      <w:r>
        <w:rPr>
          <w:rFonts w:ascii="ArialMT" w:hAnsi="ArialMT" w:cs="ArialMT"/>
          <w:color w:val="000000"/>
          <w:sz w:val="21"/>
          <w:szCs w:val="21"/>
        </w:rPr>
        <w:t>more to the stage upon their return to North America in 2022.</w:t>
      </w:r>
    </w:p>
    <w:p w14:paraId="56A261A2" w14:textId="77777777" w:rsidR="00256501" w:rsidRDefault="00256501" w:rsidP="00A8475A">
      <w:pPr>
        <w:autoSpaceDE w:val="0"/>
        <w:autoSpaceDN w:val="0"/>
        <w:adjustRightInd w:val="0"/>
        <w:spacing w:after="0" w:line="240" w:lineRule="auto"/>
        <w:rPr>
          <w:rFonts w:ascii="Arial-BoldMT" w:hAnsi="Arial-BoldMT" w:cs="Arial-BoldMT"/>
          <w:b/>
          <w:bCs/>
          <w:color w:val="000000"/>
          <w:sz w:val="20"/>
          <w:szCs w:val="20"/>
        </w:rPr>
      </w:pPr>
    </w:p>
    <w:p w14:paraId="0FE428D7" w14:textId="43598D42" w:rsidR="00A8475A" w:rsidRDefault="00A8475A" w:rsidP="00A8475A">
      <w:pPr>
        <w:autoSpaceDE w:val="0"/>
        <w:autoSpaceDN w:val="0"/>
        <w:adjustRightInd w:val="0"/>
        <w:spacing w:after="0" w:line="240" w:lineRule="auto"/>
        <w:rPr>
          <w:rFonts w:ascii="ArialMT" w:hAnsi="ArialMT" w:cs="ArialMT"/>
          <w:color w:val="000000"/>
          <w:sz w:val="20"/>
          <w:szCs w:val="20"/>
        </w:rPr>
      </w:pPr>
      <w:r>
        <w:rPr>
          <w:rFonts w:ascii="Arial-BoldMT" w:hAnsi="Arial-BoldMT" w:cs="Arial-BoldMT"/>
          <w:b/>
          <w:bCs/>
          <w:color w:val="000000"/>
          <w:sz w:val="20"/>
          <w:szCs w:val="20"/>
        </w:rPr>
        <w:t xml:space="preserve">About Cypress </w:t>
      </w:r>
      <w:proofErr w:type="spellStart"/>
      <w:r>
        <w:rPr>
          <w:rFonts w:ascii="Arial-BoldMT" w:hAnsi="Arial-BoldMT" w:cs="Arial-BoldMT"/>
          <w:b/>
          <w:bCs/>
          <w:color w:val="000000"/>
          <w:sz w:val="20"/>
          <w:szCs w:val="20"/>
        </w:rPr>
        <w:t>HIll</w:t>
      </w:r>
      <w:proofErr w:type="spellEnd"/>
      <w:r>
        <w:rPr>
          <w:rFonts w:ascii="Arial-BoldMT" w:hAnsi="Arial-BoldMT" w:cs="Arial-BoldMT"/>
          <w:b/>
          <w:bCs/>
          <w:color w:val="000000"/>
          <w:sz w:val="20"/>
          <w:szCs w:val="20"/>
        </w:rPr>
        <w:t xml:space="preserve">: </w:t>
      </w:r>
      <w:r>
        <w:rPr>
          <w:rFonts w:ascii="ArialMT" w:hAnsi="ArialMT" w:cs="ArialMT"/>
          <w:color w:val="000000"/>
          <w:sz w:val="20"/>
          <w:szCs w:val="20"/>
        </w:rPr>
        <w:t xml:space="preserve">Three decades ago, B-Real, Sen Dog, and DJ </w:t>
      </w:r>
      <w:proofErr w:type="spellStart"/>
      <w:r>
        <w:rPr>
          <w:rFonts w:ascii="ArialMT" w:hAnsi="ArialMT" w:cs="ArialMT"/>
          <w:color w:val="000000"/>
          <w:sz w:val="20"/>
          <w:szCs w:val="20"/>
        </w:rPr>
        <w:t>Muggs</w:t>
      </w:r>
      <w:proofErr w:type="spellEnd"/>
      <w:r>
        <w:rPr>
          <w:rFonts w:ascii="ArialMT" w:hAnsi="ArialMT" w:cs="ArialMT"/>
          <w:color w:val="000000"/>
          <w:sz w:val="20"/>
          <w:szCs w:val="20"/>
        </w:rPr>
        <w:t xml:space="preserve"> sparked a trip that left popular culture</w:t>
      </w:r>
      <w:r w:rsidR="00256501">
        <w:rPr>
          <w:rFonts w:ascii="ArialMT" w:hAnsi="ArialMT" w:cs="ArialMT"/>
          <w:color w:val="000000"/>
          <w:sz w:val="20"/>
          <w:szCs w:val="20"/>
        </w:rPr>
        <w:t xml:space="preserve"> </w:t>
      </w:r>
      <w:r>
        <w:rPr>
          <w:rFonts w:ascii="ArialMT" w:hAnsi="ArialMT" w:cs="ArialMT"/>
          <w:color w:val="000000"/>
          <w:sz w:val="20"/>
          <w:szCs w:val="20"/>
        </w:rPr>
        <w:t>stoned, stunned, and staggering in anticipation for more. Naming themselves after a local street in Los Angeles,</w:t>
      </w:r>
      <w:r w:rsidR="00256501">
        <w:rPr>
          <w:rFonts w:ascii="ArialMT" w:hAnsi="ArialMT" w:cs="ArialMT"/>
          <w:color w:val="000000"/>
          <w:sz w:val="20"/>
          <w:szCs w:val="20"/>
        </w:rPr>
        <w:t xml:space="preserve"> </w:t>
      </w:r>
      <w:r>
        <w:rPr>
          <w:rFonts w:ascii="Arial-BoldMT" w:hAnsi="Arial-BoldMT" w:cs="Arial-BoldMT"/>
          <w:b/>
          <w:bCs/>
          <w:color w:val="000000"/>
          <w:sz w:val="20"/>
          <w:szCs w:val="20"/>
        </w:rPr>
        <w:t xml:space="preserve">Cypress Hill </w:t>
      </w:r>
      <w:r>
        <w:rPr>
          <w:rFonts w:ascii="ArialMT" w:hAnsi="ArialMT" w:cs="ArialMT"/>
          <w:color w:val="000000"/>
          <w:sz w:val="20"/>
          <w:szCs w:val="20"/>
        </w:rPr>
        <w:t>burst on the scene in 1991 with the release of their self-titled debut album. The singles “</w:t>
      </w:r>
      <w:r>
        <w:rPr>
          <w:rFonts w:ascii="Arial-ItalicMT" w:hAnsi="Arial-ItalicMT" w:cs="Arial-ItalicMT"/>
          <w:i/>
          <w:iCs/>
          <w:color w:val="000000"/>
          <w:sz w:val="20"/>
          <w:szCs w:val="20"/>
        </w:rPr>
        <w:t>How I Could Just</w:t>
      </w:r>
      <w:r w:rsidR="00256501">
        <w:rPr>
          <w:rFonts w:ascii="ArialMT" w:hAnsi="ArialMT" w:cs="ArialMT"/>
          <w:color w:val="000000"/>
          <w:sz w:val="20"/>
          <w:szCs w:val="20"/>
        </w:rPr>
        <w:t xml:space="preserve"> </w:t>
      </w:r>
      <w:r>
        <w:rPr>
          <w:rFonts w:ascii="Arial-ItalicMT" w:hAnsi="Arial-ItalicMT" w:cs="Arial-ItalicMT"/>
          <w:i/>
          <w:iCs/>
          <w:color w:val="000000"/>
          <w:sz w:val="20"/>
          <w:szCs w:val="20"/>
        </w:rPr>
        <w:t>Kill a Man</w:t>
      </w:r>
      <w:r>
        <w:rPr>
          <w:rFonts w:ascii="ArialMT" w:hAnsi="ArialMT" w:cs="ArialMT"/>
          <w:color w:val="000000"/>
          <w:sz w:val="20"/>
          <w:szCs w:val="20"/>
        </w:rPr>
        <w:t>” and “</w:t>
      </w:r>
      <w:r>
        <w:rPr>
          <w:rFonts w:ascii="Arial-ItalicMT" w:hAnsi="Arial-ItalicMT" w:cs="Arial-ItalicMT"/>
          <w:i/>
          <w:iCs/>
          <w:color w:val="000000"/>
          <w:sz w:val="20"/>
          <w:szCs w:val="20"/>
        </w:rPr>
        <w:t xml:space="preserve">The </w:t>
      </w:r>
      <w:proofErr w:type="spellStart"/>
      <w:r>
        <w:rPr>
          <w:rFonts w:ascii="Arial-ItalicMT" w:hAnsi="Arial-ItalicMT" w:cs="Arial-ItalicMT"/>
          <w:i/>
          <w:iCs/>
          <w:color w:val="000000"/>
          <w:sz w:val="20"/>
          <w:szCs w:val="20"/>
        </w:rPr>
        <w:t>Phuncky</w:t>
      </w:r>
      <w:proofErr w:type="spellEnd"/>
      <w:r>
        <w:rPr>
          <w:rFonts w:ascii="Arial-ItalicMT" w:hAnsi="Arial-ItalicMT" w:cs="Arial-ItalicMT"/>
          <w:i/>
          <w:iCs/>
          <w:color w:val="000000"/>
          <w:sz w:val="20"/>
          <w:szCs w:val="20"/>
        </w:rPr>
        <w:t xml:space="preserve"> Feel One</w:t>
      </w:r>
      <w:r>
        <w:rPr>
          <w:rFonts w:ascii="ArialMT" w:hAnsi="ArialMT" w:cs="ArialMT"/>
          <w:color w:val="000000"/>
          <w:sz w:val="20"/>
          <w:szCs w:val="20"/>
        </w:rPr>
        <w:t>” became underground hits, and the group’s public pro-marijuana stance</w:t>
      </w:r>
      <w:r w:rsidR="00256501">
        <w:rPr>
          <w:rFonts w:ascii="ArialMT" w:hAnsi="ArialMT" w:cs="ArialMT"/>
          <w:color w:val="000000"/>
          <w:sz w:val="20"/>
          <w:szCs w:val="20"/>
        </w:rPr>
        <w:t xml:space="preserve"> </w:t>
      </w:r>
      <w:r>
        <w:rPr>
          <w:rFonts w:ascii="ArialMT" w:hAnsi="ArialMT" w:cs="ArialMT"/>
          <w:color w:val="000000"/>
          <w:sz w:val="20"/>
          <w:szCs w:val="20"/>
        </w:rPr>
        <w:t xml:space="preserve">earned them many fans among the alternative rock community. Cypress Hill followed their debut with </w:t>
      </w:r>
      <w:r>
        <w:rPr>
          <w:rFonts w:ascii="Arial-ItalicMT" w:hAnsi="Arial-ItalicMT" w:cs="Arial-ItalicMT"/>
          <w:i/>
          <w:iCs/>
          <w:color w:val="000000"/>
          <w:sz w:val="20"/>
          <w:szCs w:val="20"/>
        </w:rPr>
        <w:t xml:space="preserve">Black Sunday </w:t>
      </w:r>
      <w:r>
        <w:rPr>
          <w:rFonts w:ascii="ArialMT" w:hAnsi="ArialMT" w:cs="ArialMT"/>
          <w:color w:val="000000"/>
          <w:sz w:val="20"/>
          <w:szCs w:val="20"/>
        </w:rPr>
        <w:t>in</w:t>
      </w:r>
      <w:r w:rsidR="00256501">
        <w:rPr>
          <w:rFonts w:ascii="ArialMT" w:hAnsi="ArialMT" w:cs="ArialMT"/>
          <w:color w:val="000000"/>
          <w:sz w:val="20"/>
          <w:szCs w:val="20"/>
        </w:rPr>
        <w:t xml:space="preserve"> </w:t>
      </w:r>
      <w:r>
        <w:rPr>
          <w:rFonts w:ascii="ArialMT" w:hAnsi="ArialMT" w:cs="ArialMT"/>
          <w:color w:val="000000"/>
          <w:sz w:val="20"/>
          <w:szCs w:val="20"/>
        </w:rPr>
        <w:t>the summer of 1993, which debuted at #1 on Billboard’s Top 200, garnered three GRAMMY</w:t>
      </w:r>
      <w:r>
        <w:rPr>
          <w:rFonts w:ascii="ArialMT" w:hAnsi="ArialMT" w:cs="ArialMT"/>
          <w:color w:val="222222"/>
          <w:sz w:val="20"/>
          <w:szCs w:val="20"/>
        </w:rPr>
        <w:t xml:space="preserve">® </w:t>
      </w:r>
      <w:r>
        <w:rPr>
          <w:rFonts w:ascii="ArialMT" w:hAnsi="ArialMT" w:cs="ArialMT"/>
          <w:color w:val="000000"/>
          <w:sz w:val="20"/>
          <w:szCs w:val="20"/>
        </w:rPr>
        <w:t>Award nominations, and</w:t>
      </w:r>
      <w:r w:rsidR="00256501">
        <w:rPr>
          <w:rFonts w:ascii="ArialMT" w:hAnsi="ArialMT" w:cs="ArialMT"/>
          <w:color w:val="000000"/>
          <w:sz w:val="20"/>
          <w:szCs w:val="20"/>
        </w:rPr>
        <w:t xml:space="preserve"> </w:t>
      </w:r>
      <w:r>
        <w:rPr>
          <w:rFonts w:ascii="ArialMT" w:hAnsi="ArialMT" w:cs="ArialMT"/>
          <w:color w:val="000000"/>
          <w:sz w:val="20"/>
          <w:szCs w:val="20"/>
        </w:rPr>
        <w:t xml:space="preserve">went triple platinum in the U.S. As a result, </w:t>
      </w:r>
      <w:r>
        <w:rPr>
          <w:rFonts w:ascii="Arial-BoldMT" w:hAnsi="Arial-BoldMT" w:cs="Arial-BoldMT"/>
          <w:b/>
          <w:bCs/>
          <w:color w:val="000000"/>
          <w:sz w:val="20"/>
          <w:szCs w:val="20"/>
        </w:rPr>
        <w:t xml:space="preserve">Cypress Hill </w:t>
      </w:r>
      <w:r>
        <w:rPr>
          <w:rFonts w:ascii="ArialMT" w:hAnsi="ArialMT" w:cs="ArialMT"/>
          <w:color w:val="000000"/>
          <w:sz w:val="20"/>
          <w:szCs w:val="20"/>
        </w:rPr>
        <w:t>became the first rap group to have two albums in the top 10 of</w:t>
      </w:r>
      <w:r w:rsidR="00256501">
        <w:rPr>
          <w:rFonts w:ascii="ArialMT" w:hAnsi="ArialMT" w:cs="ArialMT"/>
          <w:color w:val="000000"/>
          <w:sz w:val="20"/>
          <w:szCs w:val="20"/>
        </w:rPr>
        <w:t xml:space="preserve"> </w:t>
      </w:r>
      <w:r>
        <w:rPr>
          <w:rFonts w:ascii="ArialMT" w:hAnsi="ArialMT" w:cs="ArialMT"/>
          <w:color w:val="000000"/>
          <w:sz w:val="20"/>
          <w:szCs w:val="20"/>
        </w:rPr>
        <w:t>the Billboard 200 charts at the same time and are the first Latino-American hip-hop group to achieve platinum and</w:t>
      </w:r>
      <w:r w:rsidR="00256501">
        <w:rPr>
          <w:rFonts w:ascii="ArialMT" w:hAnsi="ArialMT" w:cs="ArialMT"/>
          <w:color w:val="000000"/>
          <w:sz w:val="20"/>
          <w:szCs w:val="20"/>
        </w:rPr>
        <w:t xml:space="preserve"> </w:t>
      </w:r>
      <w:r>
        <w:rPr>
          <w:rFonts w:ascii="ArialMT" w:hAnsi="ArialMT" w:cs="ArialMT"/>
          <w:color w:val="000000"/>
          <w:sz w:val="20"/>
          <w:szCs w:val="20"/>
        </w:rPr>
        <w:t xml:space="preserve">multi-platinum success. Since the release of </w:t>
      </w:r>
      <w:r>
        <w:rPr>
          <w:rFonts w:ascii="Arial-ItalicMT" w:hAnsi="Arial-ItalicMT" w:cs="Arial-ItalicMT"/>
          <w:i/>
          <w:iCs/>
          <w:color w:val="000000"/>
          <w:sz w:val="20"/>
          <w:szCs w:val="20"/>
        </w:rPr>
        <w:t>Black Sunday</w:t>
      </w:r>
      <w:r>
        <w:rPr>
          <w:rFonts w:ascii="ArialMT" w:hAnsi="ArialMT" w:cs="ArialMT"/>
          <w:color w:val="000000"/>
          <w:sz w:val="20"/>
          <w:szCs w:val="20"/>
        </w:rPr>
        <w:t xml:space="preserve">, </w:t>
      </w:r>
      <w:r>
        <w:rPr>
          <w:rFonts w:ascii="Arial-BoldMT" w:hAnsi="Arial-BoldMT" w:cs="Arial-BoldMT"/>
          <w:b/>
          <w:bCs/>
          <w:color w:val="000000"/>
          <w:sz w:val="20"/>
          <w:szCs w:val="20"/>
        </w:rPr>
        <w:t xml:space="preserve">Cypress Hill </w:t>
      </w:r>
      <w:r>
        <w:rPr>
          <w:rFonts w:ascii="ArialMT" w:hAnsi="ArialMT" w:cs="ArialMT"/>
          <w:color w:val="000000"/>
          <w:sz w:val="20"/>
          <w:szCs w:val="20"/>
        </w:rPr>
        <w:t>have put out seven more albums including</w:t>
      </w:r>
      <w:r w:rsidR="00256501">
        <w:rPr>
          <w:rFonts w:ascii="ArialMT" w:hAnsi="ArialMT" w:cs="ArialMT"/>
          <w:color w:val="000000"/>
          <w:sz w:val="20"/>
          <w:szCs w:val="20"/>
        </w:rPr>
        <w:t xml:space="preserve"> </w:t>
      </w:r>
      <w:r>
        <w:rPr>
          <w:rFonts w:ascii="ArialMT" w:hAnsi="ArialMT" w:cs="ArialMT"/>
          <w:color w:val="000000"/>
          <w:sz w:val="20"/>
          <w:szCs w:val="20"/>
        </w:rPr>
        <w:t xml:space="preserve">2018’s critically acclaimed, </w:t>
      </w:r>
      <w:r>
        <w:rPr>
          <w:rFonts w:ascii="Arial-ItalicMT" w:hAnsi="Arial-ItalicMT" w:cs="Arial-ItalicMT"/>
          <w:i/>
          <w:iCs/>
          <w:color w:val="000000"/>
          <w:sz w:val="20"/>
          <w:szCs w:val="20"/>
        </w:rPr>
        <w:t xml:space="preserve">Elephants on Acid. </w:t>
      </w:r>
      <w:r>
        <w:rPr>
          <w:rFonts w:ascii="Arial-BoldMT" w:hAnsi="Arial-BoldMT" w:cs="Arial-BoldMT"/>
          <w:b/>
          <w:bCs/>
          <w:color w:val="000000"/>
          <w:sz w:val="20"/>
          <w:szCs w:val="20"/>
        </w:rPr>
        <w:t xml:space="preserve">Cypress Hill </w:t>
      </w:r>
      <w:r>
        <w:rPr>
          <w:rFonts w:ascii="ArialMT" w:hAnsi="ArialMT" w:cs="ArialMT"/>
          <w:color w:val="000000"/>
          <w:sz w:val="20"/>
          <w:szCs w:val="20"/>
        </w:rPr>
        <w:t>made history once again in 2019 when the group was</w:t>
      </w:r>
      <w:r w:rsidR="00256501">
        <w:rPr>
          <w:rFonts w:ascii="ArialMT" w:hAnsi="ArialMT" w:cs="ArialMT"/>
          <w:color w:val="000000"/>
          <w:sz w:val="20"/>
          <w:szCs w:val="20"/>
        </w:rPr>
        <w:t xml:space="preserve"> </w:t>
      </w:r>
      <w:r>
        <w:rPr>
          <w:rFonts w:ascii="ArialMT" w:hAnsi="ArialMT" w:cs="ArialMT"/>
          <w:color w:val="000000"/>
          <w:sz w:val="20"/>
          <w:szCs w:val="20"/>
        </w:rPr>
        <w:t xml:space="preserve">honored with their very own star on the Hollywood Walk of Fame. In 2021, </w:t>
      </w:r>
      <w:r>
        <w:rPr>
          <w:rFonts w:ascii="Arial-BoldMT" w:hAnsi="Arial-BoldMT" w:cs="Arial-BoldMT"/>
          <w:b/>
          <w:bCs/>
          <w:color w:val="000000"/>
          <w:sz w:val="20"/>
          <w:szCs w:val="20"/>
        </w:rPr>
        <w:t xml:space="preserve">Cypress Hill </w:t>
      </w:r>
      <w:r>
        <w:rPr>
          <w:rFonts w:ascii="ArialMT" w:hAnsi="ArialMT" w:cs="ArialMT"/>
          <w:color w:val="000000"/>
          <w:sz w:val="20"/>
          <w:szCs w:val="20"/>
        </w:rPr>
        <w:t>released “</w:t>
      </w:r>
      <w:r>
        <w:rPr>
          <w:rFonts w:ascii="Arial-ItalicMT" w:hAnsi="Arial-ItalicMT" w:cs="Arial-ItalicMT"/>
          <w:i/>
          <w:iCs/>
          <w:color w:val="000000"/>
          <w:sz w:val="20"/>
          <w:szCs w:val="20"/>
        </w:rPr>
        <w:t>Champion Sound</w:t>
      </w:r>
      <w:r>
        <w:rPr>
          <w:rFonts w:ascii="ArialMT" w:hAnsi="ArialMT" w:cs="ArialMT"/>
          <w:color w:val="000000"/>
          <w:sz w:val="20"/>
          <w:szCs w:val="20"/>
        </w:rPr>
        <w:t>.”</w:t>
      </w:r>
      <w:r w:rsidR="00256501">
        <w:rPr>
          <w:rFonts w:ascii="ArialMT" w:hAnsi="ArialMT" w:cs="ArialMT"/>
          <w:color w:val="000000"/>
          <w:sz w:val="20"/>
          <w:szCs w:val="20"/>
        </w:rPr>
        <w:t xml:space="preserve"> </w:t>
      </w:r>
      <w:r>
        <w:rPr>
          <w:rFonts w:ascii="ArialMT" w:hAnsi="ArialMT" w:cs="ArialMT"/>
          <w:color w:val="000000"/>
          <w:sz w:val="20"/>
          <w:szCs w:val="20"/>
        </w:rPr>
        <w:t>Produced by Black Milk, the single appears on the soundtrack of R.B.I Baseball 21 and is also the featured song for the</w:t>
      </w:r>
      <w:r w:rsidR="00256501">
        <w:rPr>
          <w:rFonts w:ascii="ArialMT" w:hAnsi="ArialMT" w:cs="ArialMT"/>
          <w:color w:val="000000"/>
          <w:sz w:val="20"/>
          <w:szCs w:val="20"/>
        </w:rPr>
        <w:t xml:space="preserve"> </w:t>
      </w:r>
      <w:r>
        <w:rPr>
          <w:rFonts w:ascii="ArialMT" w:hAnsi="ArialMT" w:cs="ArialMT"/>
          <w:color w:val="000000"/>
          <w:sz w:val="20"/>
          <w:szCs w:val="20"/>
        </w:rPr>
        <w:t xml:space="preserve">band’s partnership with Montejo Cerveza. 2021 also saw </w:t>
      </w:r>
      <w:r>
        <w:rPr>
          <w:rFonts w:ascii="Arial-BoldMT" w:hAnsi="Arial-BoldMT" w:cs="Arial-BoldMT"/>
          <w:b/>
          <w:bCs/>
          <w:color w:val="000000"/>
          <w:sz w:val="20"/>
          <w:szCs w:val="20"/>
        </w:rPr>
        <w:t xml:space="preserve">Cypress Hill </w:t>
      </w:r>
      <w:r>
        <w:rPr>
          <w:rFonts w:ascii="ArialMT" w:hAnsi="ArialMT" w:cs="ArialMT"/>
          <w:color w:val="000000"/>
          <w:sz w:val="20"/>
          <w:szCs w:val="20"/>
        </w:rPr>
        <w:t>celebrate the 30</w:t>
      </w:r>
      <w:r>
        <w:rPr>
          <w:rFonts w:ascii="ArialMT" w:hAnsi="ArialMT" w:cs="ArialMT"/>
          <w:color w:val="000000"/>
          <w:sz w:val="12"/>
          <w:szCs w:val="12"/>
        </w:rPr>
        <w:t xml:space="preserve">th </w:t>
      </w:r>
      <w:r>
        <w:rPr>
          <w:rFonts w:ascii="ArialMT" w:hAnsi="ArialMT" w:cs="ArialMT"/>
          <w:color w:val="000000"/>
          <w:sz w:val="20"/>
          <w:szCs w:val="20"/>
        </w:rPr>
        <w:t>anniversary of their self-titled</w:t>
      </w:r>
      <w:r w:rsidR="00256501">
        <w:rPr>
          <w:rFonts w:ascii="ArialMT" w:hAnsi="ArialMT" w:cs="ArialMT"/>
          <w:color w:val="000000"/>
          <w:sz w:val="20"/>
          <w:szCs w:val="20"/>
        </w:rPr>
        <w:t xml:space="preserve"> </w:t>
      </w:r>
      <w:r>
        <w:rPr>
          <w:rFonts w:ascii="ArialMT" w:hAnsi="ArialMT" w:cs="ArialMT"/>
          <w:color w:val="000000"/>
          <w:sz w:val="20"/>
          <w:szCs w:val="20"/>
        </w:rPr>
        <w:t>debut this year with a SONY reissue on vinyl, 7-inch box set, a reissue across all DSP’s that includes eight unreleased</w:t>
      </w:r>
      <w:r w:rsidR="00256501">
        <w:rPr>
          <w:rFonts w:ascii="ArialMT" w:hAnsi="ArialMT" w:cs="ArialMT"/>
          <w:color w:val="000000"/>
          <w:sz w:val="20"/>
          <w:szCs w:val="20"/>
        </w:rPr>
        <w:t xml:space="preserve"> </w:t>
      </w:r>
      <w:r>
        <w:rPr>
          <w:rFonts w:ascii="ArialMT" w:hAnsi="ArialMT" w:cs="ArialMT"/>
          <w:color w:val="000000"/>
          <w:sz w:val="20"/>
          <w:szCs w:val="20"/>
        </w:rPr>
        <w:t>tracks, as well as a</w:t>
      </w:r>
      <w:r w:rsidR="00256501">
        <w:rPr>
          <w:rFonts w:ascii="ArialMT" w:hAnsi="ArialMT" w:cs="ArialMT"/>
          <w:color w:val="000000"/>
          <w:sz w:val="20"/>
          <w:szCs w:val="20"/>
        </w:rPr>
        <w:t xml:space="preserve"> </w:t>
      </w:r>
      <w:r>
        <w:rPr>
          <w:rFonts w:ascii="ArialMT" w:hAnsi="ArialMT" w:cs="ArialMT"/>
          <w:color w:val="000000"/>
          <w:sz w:val="20"/>
          <w:szCs w:val="20"/>
        </w:rPr>
        <w:t>graphic novel and their very own STANCE sock.</w:t>
      </w:r>
      <w:r w:rsidR="00256501">
        <w:rPr>
          <w:rFonts w:ascii="ArialMT" w:hAnsi="ArialMT" w:cs="ArialMT"/>
          <w:color w:val="000000"/>
          <w:sz w:val="20"/>
          <w:szCs w:val="20"/>
        </w:rPr>
        <w:t xml:space="preserve"> </w:t>
      </w:r>
      <w:r>
        <w:rPr>
          <w:rFonts w:ascii="Arial-BoldMT" w:hAnsi="Arial-BoldMT" w:cs="Arial-BoldMT"/>
          <w:b/>
          <w:bCs/>
          <w:color w:val="000000"/>
          <w:sz w:val="20"/>
          <w:szCs w:val="20"/>
        </w:rPr>
        <w:t xml:space="preserve">Cypress Hill </w:t>
      </w:r>
      <w:r>
        <w:rPr>
          <w:rFonts w:ascii="ArialMT" w:hAnsi="ArialMT" w:cs="ArialMT"/>
          <w:color w:val="000000"/>
          <w:sz w:val="20"/>
          <w:szCs w:val="20"/>
        </w:rPr>
        <w:t>continue to be busier than ever in 2022. The band will release a new album this spring and have already</w:t>
      </w:r>
      <w:r w:rsidR="00256501">
        <w:rPr>
          <w:rFonts w:ascii="ArialMT" w:hAnsi="ArialMT" w:cs="ArialMT"/>
          <w:color w:val="000000"/>
          <w:sz w:val="20"/>
          <w:szCs w:val="20"/>
        </w:rPr>
        <w:t xml:space="preserve"> </w:t>
      </w:r>
      <w:r>
        <w:rPr>
          <w:rFonts w:ascii="ArialMT" w:hAnsi="ArialMT" w:cs="ArialMT"/>
          <w:color w:val="000000"/>
          <w:sz w:val="20"/>
          <w:szCs w:val="20"/>
        </w:rPr>
        <w:t>dropped three singles, “</w:t>
      </w:r>
      <w:r>
        <w:rPr>
          <w:rFonts w:ascii="Arial-ItalicMT" w:hAnsi="Arial-ItalicMT" w:cs="Arial-ItalicMT"/>
          <w:i/>
          <w:iCs/>
          <w:color w:val="000000"/>
          <w:sz w:val="20"/>
          <w:szCs w:val="20"/>
        </w:rPr>
        <w:t>Champion Sound</w:t>
      </w:r>
      <w:r>
        <w:rPr>
          <w:rFonts w:ascii="ArialMT" w:hAnsi="ArialMT" w:cs="ArialMT"/>
          <w:color w:val="000000"/>
          <w:sz w:val="20"/>
          <w:szCs w:val="20"/>
        </w:rPr>
        <w:t>,” “</w:t>
      </w:r>
      <w:r>
        <w:rPr>
          <w:rFonts w:ascii="Arial-ItalicMT" w:hAnsi="Arial-ItalicMT" w:cs="Arial-ItalicMT"/>
          <w:i/>
          <w:iCs/>
          <w:color w:val="000000"/>
          <w:sz w:val="20"/>
          <w:szCs w:val="20"/>
        </w:rPr>
        <w:t xml:space="preserve">Open </w:t>
      </w:r>
      <w:proofErr w:type="spellStart"/>
      <w:r>
        <w:rPr>
          <w:rFonts w:ascii="Arial-ItalicMT" w:hAnsi="Arial-ItalicMT" w:cs="Arial-ItalicMT"/>
          <w:i/>
          <w:iCs/>
          <w:color w:val="000000"/>
          <w:sz w:val="20"/>
          <w:szCs w:val="20"/>
        </w:rPr>
        <w:t>Ya</w:t>
      </w:r>
      <w:proofErr w:type="spellEnd"/>
      <w:r>
        <w:rPr>
          <w:rFonts w:ascii="Arial-ItalicMT" w:hAnsi="Arial-ItalicMT" w:cs="Arial-ItalicMT"/>
          <w:i/>
          <w:iCs/>
          <w:color w:val="000000"/>
          <w:sz w:val="20"/>
          <w:szCs w:val="20"/>
        </w:rPr>
        <w:t xml:space="preserve"> Mind</w:t>
      </w:r>
      <w:r>
        <w:rPr>
          <w:rFonts w:ascii="ArialMT" w:hAnsi="ArialMT" w:cs="ArialMT"/>
          <w:color w:val="000000"/>
          <w:sz w:val="20"/>
          <w:szCs w:val="20"/>
        </w:rPr>
        <w:t>,” and “</w:t>
      </w:r>
      <w:r>
        <w:rPr>
          <w:rFonts w:ascii="Arial-ItalicMT" w:hAnsi="Arial-ItalicMT" w:cs="Arial-ItalicMT"/>
          <w:i/>
          <w:iCs/>
          <w:color w:val="000000"/>
          <w:sz w:val="20"/>
          <w:szCs w:val="20"/>
        </w:rPr>
        <w:t xml:space="preserve">Bye </w:t>
      </w:r>
      <w:proofErr w:type="spellStart"/>
      <w:r>
        <w:rPr>
          <w:rFonts w:ascii="Arial-ItalicMT" w:hAnsi="Arial-ItalicMT" w:cs="Arial-ItalicMT"/>
          <w:i/>
          <w:iCs/>
          <w:color w:val="000000"/>
          <w:sz w:val="20"/>
          <w:szCs w:val="20"/>
        </w:rPr>
        <w:t>Bye</w:t>
      </w:r>
      <w:proofErr w:type="spellEnd"/>
      <w:r>
        <w:rPr>
          <w:rFonts w:ascii="ArialMT" w:hAnsi="ArialMT" w:cs="ArialMT"/>
          <w:color w:val="000000"/>
          <w:sz w:val="20"/>
          <w:szCs w:val="20"/>
        </w:rPr>
        <w:t>.” Their “</w:t>
      </w:r>
      <w:r>
        <w:rPr>
          <w:rFonts w:ascii="Arial-ItalicMT" w:hAnsi="Arial-ItalicMT" w:cs="Arial-ItalicMT"/>
          <w:i/>
          <w:iCs/>
          <w:color w:val="000000"/>
          <w:sz w:val="20"/>
          <w:szCs w:val="20"/>
        </w:rPr>
        <w:t xml:space="preserve">Hits </w:t>
      </w:r>
      <w:proofErr w:type="gramStart"/>
      <w:r>
        <w:rPr>
          <w:rFonts w:ascii="Arial-ItalicMT" w:hAnsi="Arial-ItalicMT" w:cs="Arial-ItalicMT"/>
          <w:i/>
          <w:iCs/>
          <w:color w:val="000000"/>
          <w:sz w:val="20"/>
          <w:szCs w:val="20"/>
        </w:rPr>
        <w:t>From</w:t>
      </w:r>
      <w:proofErr w:type="gramEnd"/>
      <w:r>
        <w:rPr>
          <w:rFonts w:ascii="Arial-ItalicMT" w:hAnsi="Arial-ItalicMT" w:cs="Arial-ItalicMT"/>
          <w:i/>
          <w:iCs/>
          <w:color w:val="000000"/>
          <w:sz w:val="20"/>
          <w:szCs w:val="20"/>
        </w:rPr>
        <w:t xml:space="preserve"> The Bon</w:t>
      </w:r>
      <w:r>
        <w:rPr>
          <w:rFonts w:ascii="ArialMT" w:hAnsi="ArialMT" w:cs="ArialMT"/>
          <w:color w:val="000000"/>
          <w:sz w:val="20"/>
          <w:szCs w:val="20"/>
        </w:rPr>
        <w:t>g” documentary,</w:t>
      </w:r>
      <w:r w:rsidR="00256501">
        <w:rPr>
          <w:rFonts w:ascii="ArialMT" w:hAnsi="ArialMT" w:cs="ArialMT"/>
          <w:color w:val="000000"/>
          <w:sz w:val="20"/>
          <w:szCs w:val="20"/>
        </w:rPr>
        <w:t xml:space="preserve"> </w:t>
      </w:r>
      <w:r>
        <w:rPr>
          <w:rFonts w:ascii="ArialMT" w:hAnsi="ArialMT" w:cs="ArialMT"/>
          <w:color w:val="000000"/>
          <w:sz w:val="20"/>
          <w:szCs w:val="20"/>
        </w:rPr>
        <w:t>which is part of Mass Appeal’s “</w:t>
      </w:r>
      <w:r>
        <w:rPr>
          <w:rFonts w:ascii="Arial-ItalicMT" w:hAnsi="Arial-ItalicMT" w:cs="Arial-ItalicMT"/>
          <w:i/>
          <w:iCs/>
          <w:color w:val="000000"/>
          <w:sz w:val="20"/>
          <w:szCs w:val="20"/>
        </w:rPr>
        <w:t>Hip Hop 50</w:t>
      </w:r>
      <w:r>
        <w:rPr>
          <w:rFonts w:ascii="ArialMT" w:hAnsi="ArialMT" w:cs="ArialMT"/>
          <w:color w:val="000000"/>
          <w:sz w:val="20"/>
          <w:szCs w:val="20"/>
        </w:rPr>
        <w:t>” franchise in partnership with Showtime, will also be released this year.</w:t>
      </w:r>
    </w:p>
    <w:p w14:paraId="05A8CD4C" w14:textId="77777777" w:rsidR="00256501" w:rsidRDefault="00256501" w:rsidP="00A8475A">
      <w:pPr>
        <w:autoSpaceDE w:val="0"/>
        <w:autoSpaceDN w:val="0"/>
        <w:adjustRightInd w:val="0"/>
        <w:spacing w:after="0" w:line="240" w:lineRule="auto"/>
        <w:rPr>
          <w:rFonts w:ascii="Arial-BoldMT" w:hAnsi="Arial-BoldMT" w:cs="Arial-BoldMT"/>
          <w:b/>
          <w:bCs/>
          <w:color w:val="000000"/>
          <w:sz w:val="20"/>
          <w:szCs w:val="20"/>
        </w:rPr>
      </w:pPr>
    </w:p>
    <w:p w14:paraId="3EFF83DC" w14:textId="5D8D0294"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About Ho99o9</w:t>
      </w:r>
    </w:p>
    <w:p w14:paraId="42039272" w14:textId="216384DE" w:rsidR="00A8475A" w:rsidRDefault="00A8475A" w:rsidP="00A8475A">
      <w:pPr>
        <w:autoSpaceDE w:val="0"/>
        <w:autoSpaceDN w:val="0"/>
        <w:adjustRightInd w:val="0"/>
        <w:spacing w:after="0" w:line="240" w:lineRule="auto"/>
        <w:rPr>
          <w:rFonts w:ascii="ArialMT" w:hAnsi="ArialMT" w:cs="ArialMT"/>
          <w:color w:val="000000"/>
        </w:rPr>
      </w:pPr>
      <w:r>
        <w:rPr>
          <w:rFonts w:ascii="ArialMT" w:hAnsi="ArialMT" w:cs="ArialMT"/>
          <w:color w:val="000000"/>
        </w:rPr>
        <w:t>Ho99o9 [HORROR] is a volatile conflagration of digital hardcore punk, gritty trap-infused hip hop, then</w:t>
      </w:r>
      <w:r w:rsidR="00256501">
        <w:rPr>
          <w:rFonts w:ascii="ArialMT" w:hAnsi="ArialMT" w:cs="ArialMT"/>
          <w:color w:val="000000"/>
        </w:rPr>
        <w:t xml:space="preserve"> </w:t>
      </w:r>
      <w:r>
        <w:rPr>
          <w:rFonts w:ascii="ArialMT" w:hAnsi="ArialMT" w:cs="ArialMT"/>
          <w:color w:val="000000"/>
        </w:rPr>
        <w:t>cross-contaminated with explosive elements of industrial, electronic, metal, and noise. The experimental</w:t>
      </w:r>
      <w:r w:rsidR="00256501">
        <w:rPr>
          <w:rFonts w:ascii="ArialMT" w:hAnsi="ArialMT" w:cs="ArialMT"/>
          <w:color w:val="000000"/>
        </w:rPr>
        <w:t xml:space="preserve"> </w:t>
      </w:r>
      <w:r>
        <w:rPr>
          <w:rFonts w:ascii="ArialMT" w:hAnsi="ArialMT" w:cs="ArialMT"/>
          <w:color w:val="000000"/>
        </w:rPr>
        <w:t>Avant-</w:t>
      </w:r>
      <w:proofErr w:type="spellStart"/>
      <w:r>
        <w:rPr>
          <w:rFonts w:ascii="ArialMT" w:hAnsi="ArialMT" w:cs="ArialMT"/>
          <w:color w:val="000000"/>
        </w:rPr>
        <w:t>grarde</w:t>
      </w:r>
      <w:proofErr w:type="spellEnd"/>
      <w:r>
        <w:rPr>
          <w:rFonts w:ascii="ArialMT" w:hAnsi="ArialMT" w:cs="ArialMT"/>
          <w:color w:val="000000"/>
        </w:rPr>
        <w:t xml:space="preserve"> project originated in New Jersey by Yeti Bones &amp; </w:t>
      </w:r>
      <w:proofErr w:type="spellStart"/>
      <w:proofErr w:type="gramStart"/>
      <w:r>
        <w:rPr>
          <w:rFonts w:ascii="ArialMT" w:hAnsi="ArialMT" w:cs="ArialMT"/>
          <w:color w:val="000000"/>
        </w:rPr>
        <w:t>theOGM</w:t>
      </w:r>
      <w:proofErr w:type="spellEnd"/>
      <w:r>
        <w:rPr>
          <w:rFonts w:ascii="ArialMT" w:hAnsi="ArialMT" w:cs="ArialMT"/>
          <w:color w:val="000000"/>
        </w:rPr>
        <w:t>, and</w:t>
      </w:r>
      <w:proofErr w:type="gramEnd"/>
      <w:r>
        <w:rPr>
          <w:rFonts w:ascii="ArialMT" w:hAnsi="ArialMT" w:cs="ArialMT"/>
          <w:color w:val="000000"/>
        </w:rPr>
        <w:t xml:space="preserve"> is currently joined by drummer</w:t>
      </w:r>
      <w:r w:rsidR="00256501">
        <w:rPr>
          <w:rFonts w:ascii="ArialMT" w:hAnsi="ArialMT" w:cs="ArialMT"/>
          <w:color w:val="000000"/>
        </w:rPr>
        <w:t xml:space="preserve"> </w:t>
      </w:r>
      <w:r>
        <w:rPr>
          <w:rFonts w:ascii="ArialMT" w:hAnsi="ArialMT" w:cs="ArialMT"/>
          <w:color w:val="000000"/>
        </w:rPr>
        <w:t>Billy Rymer of The Dillinger Escape Plan. Ho99o9 has built a cult-like following over the last decade,</w:t>
      </w:r>
      <w:r w:rsidR="00256501">
        <w:rPr>
          <w:rFonts w:ascii="ArialMT" w:hAnsi="ArialMT" w:cs="ArialMT"/>
          <w:color w:val="000000"/>
        </w:rPr>
        <w:t xml:space="preserve"> </w:t>
      </w:r>
      <w:r>
        <w:rPr>
          <w:rFonts w:ascii="ArialMT" w:hAnsi="ArialMT" w:cs="ArialMT"/>
          <w:color w:val="000000"/>
        </w:rPr>
        <w:t>perpetually blazing around the globe laying waste with their legendary, visceral, live performances.</w:t>
      </w:r>
      <w:r w:rsidR="00256501">
        <w:rPr>
          <w:rFonts w:ascii="ArialMT" w:hAnsi="ArialMT" w:cs="ArialMT"/>
          <w:color w:val="000000"/>
        </w:rPr>
        <w:t xml:space="preserve"> </w:t>
      </w:r>
      <w:r>
        <w:rPr>
          <w:rFonts w:ascii="ArialMT" w:hAnsi="ArialMT" w:cs="ArialMT"/>
          <w:color w:val="000000"/>
        </w:rPr>
        <w:t>Ho99o9’s completely unique and uncompromising style has created its own lane for the future of heavy,</w:t>
      </w:r>
      <w:r w:rsidR="00256501">
        <w:rPr>
          <w:rFonts w:ascii="ArialMT" w:hAnsi="ArialMT" w:cs="ArialMT"/>
          <w:color w:val="000000"/>
        </w:rPr>
        <w:t xml:space="preserve"> </w:t>
      </w:r>
      <w:r>
        <w:rPr>
          <w:rFonts w:ascii="ArialMT" w:hAnsi="ArialMT" w:cs="ArialMT"/>
          <w:color w:val="000000"/>
        </w:rPr>
        <w:t>alternative music.</w:t>
      </w:r>
    </w:p>
    <w:p w14:paraId="01ED072D" w14:textId="77777777" w:rsidR="008B33DB" w:rsidRDefault="008B33DB" w:rsidP="00A8475A">
      <w:pPr>
        <w:autoSpaceDE w:val="0"/>
        <w:autoSpaceDN w:val="0"/>
        <w:adjustRightInd w:val="0"/>
        <w:spacing w:after="0" w:line="240" w:lineRule="auto"/>
        <w:rPr>
          <w:rFonts w:ascii="ArialMT" w:hAnsi="ArialMT" w:cs="ArialMT"/>
          <w:color w:val="000000"/>
        </w:rPr>
      </w:pPr>
    </w:p>
    <w:p w14:paraId="1E1600AC" w14:textId="2C6319CA" w:rsidR="00A8475A" w:rsidRDefault="00A8475A" w:rsidP="008B33DB">
      <w:pPr>
        <w:autoSpaceDE w:val="0"/>
        <w:autoSpaceDN w:val="0"/>
        <w:adjustRightInd w:val="0"/>
        <w:spacing w:after="0" w:line="240" w:lineRule="auto"/>
        <w:jc w:val="center"/>
        <w:rPr>
          <w:rFonts w:ascii="Arial-BoldMT" w:hAnsi="Arial-BoldMT" w:cs="Arial-BoldMT"/>
          <w:b/>
          <w:bCs/>
          <w:color w:val="1155CD"/>
          <w:sz w:val="20"/>
          <w:szCs w:val="20"/>
        </w:rPr>
      </w:pPr>
      <w:r>
        <w:rPr>
          <w:rFonts w:ascii="Arial-BoldMT" w:hAnsi="Arial-BoldMT" w:cs="Arial-BoldMT"/>
          <w:b/>
          <w:bCs/>
          <w:color w:val="C00000"/>
          <w:sz w:val="20"/>
          <w:szCs w:val="20"/>
        </w:rPr>
        <w:t xml:space="preserve">PLEASE SEND ALL TOUR ACCREDITATION REQUESTS TO </w:t>
      </w:r>
      <w:hyperlink r:id="rId8" w:history="1">
        <w:r w:rsidR="008B33DB" w:rsidRPr="0042636E">
          <w:rPr>
            <w:rStyle w:val="Hyperlink"/>
            <w:rFonts w:ascii="Arial-BoldMT" w:hAnsi="Arial-BoldMT" w:cs="Arial-BoldMT"/>
            <w:b/>
            <w:bCs/>
            <w:sz w:val="20"/>
            <w:szCs w:val="20"/>
          </w:rPr>
          <w:t>ETER@COSANOSTRAPR.COM</w:t>
        </w:r>
      </w:hyperlink>
    </w:p>
    <w:p w14:paraId="1058E489" w14:textId="77777777" w:rsidR="008B33DB" w:rsidRDefault="008B33DB" w:rsidP="008B33DB">
      <w:pPr>
        <w:autoSpaceDE w:val="0"/>
        <w:autoSpaceDN w:val="0"/>
        <w:adjustRightInd w:val="0"/>
        <w:spacing w:after="0" w:line="240" w:lineRule="auto"/>
        <w:jc w:val="center"/>
        <w:rPr>
          <w:rFonts w:ascii="Arial-BoldMT" w:hAnsi="Arial-BoldMT" w:cs="Arial-BoldMT"/>
          <w:b/>
          <w:bCs/>
          <w:color w:val="1155CD"/>
          <w:sz w:val="20"/>
          <w:szCs w:val="20"/>
        </w:rPr>
      </w:pPr>
    </w:p>
    <w:p w14:paraId="4484A4CB" w14:textId="0A4CB09D" w:rsidR="008B33DB" w:rsidRDefault="00A8475A" w:rsidP="008B33DB">
      <w:pPr>
        <w:autoSpaceDE w:val="0"/>
        <w:autoSpaceDN w:val="0"/>
        <w:adjustRightInd w:val="0"/>
        <w:spacing w:after="0" w:line="240" w:lineRule="auto"/>
        <w:jc w:val="center"/>
        <w:rPr>
          <w:rFonts w:ascii="Arial-BoldMT" w:hAnsi="Arial-BoldMT" w:cs="Arial-BoldMT"/>
          <w:b/>
          <w:bCs/>
          <w:color w:val="000000"/>
          <w:sz w:val="20"/>
          <w:szCs w:val="20"/>
        </w:rPr>
      </w:pPr>
      <w:r>
        <w:rPr>
          <w:rFonts w:ascii="Arial-BoldMT" w:hAnsi="Arial-BoldMT" w:cs="Arial-BoldMT"/>
          <w:b/>
          <w:bCs/>
          <w:color w:val="000000"/>
          <w:sz w:val="20"/>
          <w:szCs w:val="20"/>
        </w:rPr>
        <w:t xml:space="preserve">For All Other </w:t>
      </w:r>
      <w:proofErr w:type="spellStart"/>
      <w:r>
        <w:rPr>
          <w:rFonts w:ascii="Arial-BoldMT" w:hAnsi="Arial-BoldMT" w:cs="Arial-BoldMT"/>
          <w:b/>
          <w:bCs/>
          <w:color w:val="000000"/>
          <w:sz w:val="20"/>
          <w:szCs w:val="20"/>
        </w:rPr>
        <w:t>Knotfest</w:t>
      </w:r>
      <w:proofErr w:type="spellEnd"/>
      <w:r>
        <w:rPr>
          <w:rFonts w:ascii="Arial-BoldMT" w:hAnsi="Arial-BoldMT" w:cs="Arial-BoldMT"/>
          <w:b/>
          <w:bCs/>
          <w:color w:val="000000"/>
          <w:sz w:val="20"/>
          <w:szCs w:val="20"/>
        </w:rPr>
        <w:t xml:space="preserve"> Roadshow Specific Media Enquiries</w:t>
      </w:r>
    </w:p>
    <w:p w14:paraId="0FD43117" w14:textId="280834B3" w:rsidR="00A8475A" w:rsidRDefault="00A8475A" w:rsidP="008B33DB">
      <w:pPr>
        <w:autoSpaceDE w:val="0"/>
        <w:autoSpaceDN w:val="0"/>
        <w:adjustRightInd w:val="0"/>
        <w:spacing w:after="0" w:line="240" w:lineRule="auto"/>
        <w:jc w:val="center"/>
        <w:rPr>
          <w:rFonts w:ascii="Arial-BoldMT" w:hAnsi="Arial-BoldMT" w:cs="Arial-BoldMT"/>
          <w:b/>
          <w:bCs/>
          <w:color w:val="1155CD"/>
          <w:sz w:val="20"/>
          <w:szCs w:val="20"/>
        </w:rPr>
      </w:pPr>
      <w:r>
        <w:rPr>
          <w:rFonts w:ascii="Arial-BoldMT" w:hAnsi="Arial-BoldMT" w:cs="Arial-BoldMT"/>
          <w:b/>
          <w:bCs/>
          <w:color w:val="000000"/>
          <w:sz w:val="20"/>
          <w:szCs w:val="20"/>
        </w:rPr>
        <w:t xml:space="preserve">Charley Bezer, Cosa Nostra PR - </w:t>
      </w:r>
      <w:hyperlink r:id="rId9" w:history="1">
        <w:r w:rsidR="008B33DB" w:rsidRPr="0042636E">
          <w:rPr>
            <w:rStyle w:val="Hyperlink"/>
            <w:rFonts w:ascii="Arial-BoldMT" w:hAnsi="Arial-BoldMT" w:cs="Arial-BoldMT"/>
            <w:b/>
            <w:bCs/>
            <w:sz w:val="20"/>
            <w:szCs w:val="20"/>
          </w:rPr>
          <w:t>charley@cosanostrapr.com</w:t>
        </w:r>
      </w:hyperlink>
    </w:p>
    <w:p w14:paraId="7C85B353" w14:textId="77777777" w:rsidR="008B33DB" w:rsidRDefault="008B33DB" w:rsidP="00A8475A">
      <w:pPr>
        <w:autoSpaceDE w:val="0"/>
        <w:autoSpaceDN w:val="0"/>
        <w:adjustRightInd w:val="0"/>
        <w:spacing w:after="0" w:line="240" w:lineRule="auto"/>
        <w:rPr>
          <w:rFonts w:ascii="Arial-BoldMT" w:hAnsi="Arial-BoldMT" w:cs="Arial-BoldMT"/>
          <w:b/>
          <w:bCs/>
          <w:color w:val="1155CD"/>
          <w:sz w:val="20"/>
          <w:szCs w:val="20"/>
        </w:rPr>
      </w:pPr>
    </w:p>
    <w:p w14:paraId="5A6BE5F1"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Slipknot Media Enquiries</w:t>
      </w:r>
    </w:p>
    <w:p w14:paraId="78613D4B" w14:textId="12596230" w:rsidR="00A8475A" w:rsidRDefault="00A8475A" w:rsidP="00A8475A">
      <w:pPr>
        <w:autoSpaceDE w:val="0"/>
        <w:autoSpaceDN w:val="0"/>
        <w:adjustRightInd w:val="0"/>
        <w:spacing w:after="0" w:line="240" w:lineRule="auto"/>
        <w:rPr>
          <w:rFonts w:ascii="ArialMT" w:hAnsi="ArialMT" w:cs="ArialMT"/>
          <w:color w:val="1155CD"/>
          <w:sz w:val="20"/>
          <w:szCs w:val="20"/>
        </w:rPr>
      </w:pPr>
      <w:r>
        <w:rPr>
          <w:rFonts w:ascii="ArialMT" w:hAnsi="ArialMT" w:cs="ArialMT"/>
          <w:color w:val="000000"/>
          <w:sz w:val="20"/>
          <w:szCs w:val="20"/>
        </w:rPr>
        <w:lastRenderedPageBreak/>
        <w:t xml:space="preserve">Ross Anderson, Elektra Records - </w:t>
      </w:r>
      <w:hyperlink r:id="rId10" w:history="1">
        <w:r w:rsidR="008B33DB" w:rsidRPr="0042636E">
          <w:rPr>
            <w:rStyle w:val="Hyperlink"/>
            <w:rFonts w:ascii="ArialMT" w:hAnsi="ArialMT" w:cs="ArialMT"/>
            <w:sz w:val="20"/>
            <w:szCs w:val="20"/>
          </w:rPr>
          <w:t>RossAnderson@elektra.com</w:t>
        </w:r>
      </w:hyperlink>
    </w:p>
    <w:p w14:paraId="1EE42220" w14:textId="77777777" w:rsidR="008B33DB" w:rsidRDefault="008B33DB" w:rsidP="00A8475A">
      <w:pPr>
        <w:autoSpaceDE w:val="0"/>
        <w:autoSpaceDN w:val="0"/>
        <w:adjustRightInd w:val="0"/>
        <w:spacing w:after="0" w:line="240" w:lineRule="auto"/>
        <w:rPr>
          <w:rFonts w:ascii="ArialMT" w:hAnsi="ArialMT" w:cs="ArialMT"/>
          <w:color w:val="1155CD"/>
          <w:sz w:val="20"/>
          <w:szCs w:val="20"/>
        </w:rPr>
      </w:pPr>
    </w:p>
    <w:p w14:paraId="457951EB"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In This Moment Media Enquiries</w:t>
      </w:r>
    </w:p>
    <w:p w14:paraId="5A487EF5" w14:textId="0817D4B1" w:rsidR="00A8475A" w:rsidRDefault="00A8475A" w:rsidP="00A8475A">
      <w:pPr>
        <w:autoSpaceDE w:val="0"/>
        <w:autoSpaceDN w:val="0"/>
        <w:adjustRightInd w:val="0"/>
        <w:spacing w:after="0" w:line="240" w:lineRule="auto"/>
        <w:rPr>
          <w:rFonts w:ascii="ArialMT" w:hAnsi="ArialMT" w:cs="ArialMT"/>
          <w:color w:val="1155CD"/>
          <w:sz w:val="20"/>
          <w:szCs w:val="20"/>
        </w:rPr>
      </w:pPr>
      <w:r>
        <w:rPr>
          <w:rFonts w:ascii="ArialMT" w:hAnsi="ArialMT" w:cs="ArialMT"/>
          <w:color w:val="000000"/>
          <w:sz w:val="20"/>
          <w:szCs w:val="20"/>
        </w:rPr>
        <w:t xml:space="preserve">Amy </w:t>
      </w:r>
      <w:proofErr w:type="spellStart"/>
      <w:r>
        <w:rPr>
          <w:rFonts w:ascii="ArialMT" w:hAnsi="ArialMT" w:cs="ArialMT"/>
          <w:color w:val="000000"/>
          <w:sz w:val="20"/>
          <w:szCs w:val="20"/>
        </w:rPr>
        <w:t>Sciaretto</w:t>
      </w:r>
      <w:proofErr w:type="spellEnd"/>
      <w:r>
        <w:rPr>
          <w:rFonts w:ascii="ArialMT" w:hAnsi="ArialMT" w:cs="ArialMT"/>
          <w:color w:val="000000"/>
          <w:sz w:val="20"/>
          <w:szCs w:val="20"/>
        </w:rPr>
        <w:t xml:space="preserve">, Atom Splitter PR - </w:t>
      </w:r>
      <w:hyperlink r:id="rId11" w:history="1">
        <w:r w:rsidR="008B33DB" w:rsidRPr="0042636E">
          <w:rPr>
            <w:rStyle w:val="Hyperlink"/>
            <w:rFonts w:ascii="ArialMT" w:hAnsi="ArialMT" w:cs="ArialMT"/>
            <w:sz w:val="20"/>
            <w:szCs w:val="20"/>
          </w:rPr>
          <w:t>amy@atomsplitterpr.com</w:t>
        </w:r>
      </w:hyperlink>
    </w:p>
    <w:p w14:paraId="6DF13D71" w14:textId="77777777" w:rsidR="008B33DB" w:rsidRDefault="008B33DB" w:rsidP="00A8475A">
      <w:pPr>
        <w:autoSpaceDE w:val="0"/>
        <w:autoSpaceDN w:val="0"/>
        <w:adjustRightInd w:val="0"/>
        <w:spacing w:after="0" w:line="240" w:lineRule="auto"/>
        <w:rPr>
          <w:rFonts w:ascii="ArialMT" w:hAnsi="ArialMT" w:cs="ArialMT"/>
          <w:color w:val="1155CD"/>
          <w:sz w:val="20"/>
          <w:szCs w:val="20"/>
        </w:rPr>
      </w:pPr>
    </w:p>
    <w:p w14:paraId="2A3B6DFF"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Jinjer Media Enquiries</w:t>
      </w:r>
    </w:p>
    <w:p w14:paraId="44F7A62E" w14:textId="0DF59E18" w:rsidR="00A8475A" w:rsidRDefault="00A8475A" w:rsidP="00A8475A">
      <w:pPr>
        <w:autoSpaceDE w:val="0"/>
        <w:autoSpaceDN w:val="0"/>
        <w:adjustRightInd w:val="0"/>
        <w:spacing w:after="0" w:line="240" w:lineRule="auto"/>
        <w:rPr>
          <w:rFonts w:ascii="ArialMT" w:hAnsi="ArialMT" w:cs="ArialMT"/>
          <w:color w:val="1155CD"/>
          <w:sz w:val="20"/>
          <w:szCs w:val="20"/>
        </w:rPr>
      </w:pPr>
      <w:r>
        <w:rPr>
          <w:rFonts w:ascii="ArialMT" w:hAnsi="ArialMT" w:cs="ArialMT"/>
          <w:color w:val="000000"/>
          <w:sz w:val="20"/>
          <w:szCs w:val="20"/>
        </w:rPr>
        <w:t xml:space="preserve">Natalie Camillo, Napalm Records - </w:t>
      </w:r>
      <w:hyperlink r:id="rId12" w:history="1">
        <w:r w:rsidR="008B33DB" w:rsidRPr="0042636E">
          <w:rPr>
            <w:rStyle w:val="Hyperlink"/>
            <w:rFonts w:ascii="ArialMT" w:hAnsi="ArialMT" w:cs="ArialMT"/>
            <w:sz w:val="20"/>
            <w:szCs w:val="20"/>
          </w:rPr>
          <w:t>natalie.camillo@napalmrecords.com</w:t>
        </w:r>
      </w:hyperlink>
    </w:p>
    <w:p w14:paraId="18A7DF44" w14:textId="77777777" w:rsidR="008B33DB" w:rsidRDefault="008B33DB" w:rsidP="00A8475A">
      <w:pPr>
        <w:autoSpaceDE w:val="0"/>
        <w:autoSpaceDN w:val="0"/>
        <w:adjustRightInd w:val="0"/>
        <w:spacing w:after="0" w:line="240" w:lineRule="auto"/>
        <w:rPr>
          <w:rFonts w:ascii="ArialMT" w:hAnsi="ArialMT" w:cs="ArialMT"/>
          <w:color w:val="1155CD"/>
          <w:sz w:val="20"/>
          <w:szCs w:val="20"/>
        </w:rPr>
      </w:pPr>
    </w:p>
    <w:p w14:paraId="6BAF04AE"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Cypress Hill Media Enquiries</w:t>
      </w:r>
    </w:p>
    <w:p w14:paraId="34537C7A" w14:textId="48F2DB63" w:rsidR="00A8475A" w:rsidRDefault="00A8475A" w:rsidP="00A8475A">
      <w:pPr>
        <w:autoSpaceDE w:val="0"/>
        <w:autoSpaceDN w:val="0"/>
        <w:adjustRightInd w:val="0"/>
        <w:spacing w:after="0" w:line="240" w:lineRule="auto"/>
        <w:rPr>
          <w:rFonts w:ascii="ArialMT" w:hAnsi="ArialMT" w:cs="ArialMT"/>
          <w:color w:val="1155CD"/>
          <w:sz w:val="20"/>
          <w:szCs w:val="20"/>
        </w:rPr>
      </w:pPr>
      <w:r>
        <w:rPr>
          <w:rFonts w:ascii="ArialMT" w:hAnsi="ArialMT" w:cs="ArialMT"/>
          <w:color w:val="000000"/>
          <w:sz w:val="20"/>
          <w:szCs w:val="20"/>
        </w:rPr>
        <w:t xml:space="preserve">Catie Monck, Primary Wave - </w:t>
      </w:r>
      <w:hyperlink r:id="rId13" w:history="1">
        <w:r w:rsidR="008B33DB" w:rsidRPr="0042636E">
          <w:rPr>
            <w:rStyle w:val="Hyperlink"/>
            <w:rFonts w:ascii="ArialMT" w:hAnsi="ArialMT" w:cs="ArialMT"/>
            <w:sz w:val="20"/>
            <w:szCs w:val="20"/>
          </w:rPr>
          <w:t>cmonck@primarywave.com</w:t>
        </w:r>
      </w:hyperlink>
      <w:r w:rsidR="008B33DB">
        <w:rPr>
          <w:rFonts w:ascii="ArialMT" w:hAnsi="ArialMT" w:cs="ArialMT"/>
          <w:color w:val="1155CD"/>
          <w:sz w:val="20"/>
          <w:szCs w:val="20"/>
        </w:rPr>
        <w:t xml:space="preserve"> </w:t>
      </w:r>
    </w:p>
    <w:p w14:paraId="27D73165" w14:textId="77777777" w:rsidR="008B33DB" w:rsidRDefault="008B33DB" w:rsidP="00A8475A">
      <w:pPr>
        <w:autoSpaceDE w:val="0"/>
        <w:autoSpaceDN w:val="0"/>
        <w:adjustRightInd w:val="0"/>
        <w:spacing w:after="0" w:line="240" w:lineRule="auto"/>
        <w:rPr>
          <w:rFonts w:ascii="ArialMT" w:hAnsi="ArialMT" w:cs="ArialMT"/>
          <w:color w:val="1155CD"/>
          <w:sz w:val="20"/>
          <w:szCs w:val="20"/>
        </w:rPr>
      </w:pPr>
    </w:p>
    <w:p w14:paraId="01DB1224"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Ho99o9 Media Enquiries</w:t>
      </w:r>
    </w:p>
    <w:p w14:paraId="4C539CEF" w14:textId="5B949E1F" w:rsidR="00A8475A" w:rsidRDefault="00A8475A" w:rsidP="00A8475A">
      <w:pPr>
        <w:autoSpaceDE w:val="0"/>
        <w:autoSpaceDN w:val="0"/>
        <w:adjustRightInd w:val="0"/>
        <w:spacing w:after="0" w:line="240" w:lineRule="auto"/>
        <w:rPr>
          <w:rFonts w:ascii="ArialMT" w:hAnsi="ArialMT" w:cs="ArialMT"/>
          <w:color w:val="0563C2"/>
        </w:rPr>
      </w:pPr>
      <w:r>
        <w:rPr>
          <w:rFonts w:ascii="ArialMT" w:hAnsi="ArialMT" w:cs="ArialMT"/>
          <w:color w:val="000000"/>
          <w:sz w:val="20"/>
          <w:szCs w:val="20"/>
        </w:rPr>
        <w:t xml:space="preserve">Ryan </w:t>
      </w:r>
      <w:proofErr w:type="spellStart"/>
      <w:r>
        <w:rPr>
          <w:rFonts w:ascii="ArialMT" w:hAnsi="ArialMT" w:cs="ArialMT"/>
          <w:color w:val="000000"/>
          <w:sz w:val="20"/>
          <w:szCs w:val="20"/>
        </w:rPr>
        <w:t>Cunnningham</w:t>
      </w:r>
      <w:proofErr w:type="spellEnd"/>
      <w:r>
        <w:rPr>
          <w:rFonts w:ascii="ArialMT" w:hAnsi="ArialMT" w:cs="ArialMT"/>
          <w:color w:val="000000"/>
          <w:sz w:val="20"/>
          <w:szCs w:val="20"/>
        </w:rPr>
        <w:t xml:space="preserve">, Biz3 - </w:t>
      </w:r>
      <w:hyperlink r:id="rId14" w:history="1">
        <w:r w:rsidR="008B33DB" w:rsidRPr="0042636E">
          <w:rPr>
            <w:rStyle w:val="Hyperlink"/>
            <w:rFonts w:ascii="ArialMT" w:hAnsi="ArialMT" w:cs="ArialMT"/>
          </w:rPr>
          <w:t>ryanc@biz3.net</w:t>
        </w:r>
      </w:hyperlink>
    </w:p>
    <w:p w14:paraId="4DA8E830" w14:textId="77777777" w:rsidR="008B33DB" w:rsidRDefault="008B33DB" w:rsidP="00A8475A">
      <w:pPr>
        <w:autoSpaceDE w:val="0"/>
        <w:autoSpaceDN w:val="0"/>
        <w:adjustRightInd w:val="0"/>
        <w:spacing w:after="0" w:line="240" w:lineRule="auto"/>
        <w:rPr>
          <w:rFonts w:ascii="ArialMT" w:hAnsi="ArialMT" w:cs="ArialMT"/>
          <w:color w:val="0563C2"/>
        </w:rPr>
      </w:pPr>
    </w:p>
    <w:p w14:paraId="3EB85CF6" w14:textId="77777777" w:rsidR="00A8475A" w:rsidRDefault="00A8475A" w:rsidP="00A8475A">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For Live Nation Concerts Enquiries</w:t>
      </w:r>
    </w:p>
    <w:p w14:paraId="480527B8" w14:textId="1BAA9409" w:rsidR="00486116" w:rsidRDefault="00A8475A" w:rsidP="00A8475A">
      <w:pPr>
        <w:rPr>
          <w:rFonts w:ascii="ArialMT" w:hAnsi="ArialMT" w:cs="ArialMT"/>
          <w:color w:val="1155CD"/>
          <w:sz w:val="20"/>
          <w:szCs w:val="20"/>
        </w:rPr>
      </w:pPr>
      <w:r>
        <w:rPr>
          <w:rFonts w:ascii="ArialMT" w:hAnsi="ArialMT" w:cs="ArialMT"/>
          <w:color w:val="000000"/>
          <w:sz w:val="20"/>
          <w:szCs w:val="20"/>
        </w:rPr>
        <w:t xml:space="preserve">Monique Sowinski </w:t>
      </w:r>
      <w:hyperlink r:id="rId15" w:history="1">
        <w:r w:rsidR="008B33DB" w:rsidRPr="0042636E">
          <w:rPr>
            <w:rStyle w:val="Hyperlink"/>
            <w:rFonts w:ascii="ArialMT" w:hAnsi="ArialMT" w:cs="ArialMT"/>
            <w:sz w:val="20"/>
            <w:szCs w:val="20"/>
          </w:rPr>
          <w:t>moniquesowinski@livenation.com</w:t>
        </w:r>
      </w:hyperlink>
    </w:p>
    <w:p w14:paraId="1A5B5C3F" w14:textId="77777777" w:rsidR="008B33DB" w:rsidRDefault="008B33DB" w:rsidP="00A8475A"/>
    <w:sectPr w:rsidR="008B33DB" w:rsidSect="00A8475A">
      <w:pgSz w:w="12240" w:h="15840"/>
      <w:pgMar w:top="36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 w:name="Arial-BoldItalic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75A"/>
    <w:rsid w:val="000C0150"/>
    <w:rsid w:val="000E40F0"/>
    <w:rsid w:val="00206B09"/>
    <w:rsid w:val="00256501"/>
    <w:rsid w:val="00686D80"/>
    <w:rsid w:val="008B33DB"/>
    <w:rsid w:val="008C7E8D"/>
    <w:rsid w:val="00921FEE"/>
    <w:rsid w:val="009E01E8"/>
    <w:rsid w:val="00A8475A"/>
    <w:rsid w:val="00BF7CD8"/>
    <w:rsid w:val="00D8727B"/>
    <w:rsid w:val="00F470B8"/>
    <w:rsid w:val="00FD0B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216ED"/>
  <w15:chartTrackingRefBased/>
  <w15:docId w15:val="{2732CD74-9341-49EE-8B08-BE1927BA2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33DB"/>
    <w:rPr>
      <w:color w:val="0563C1" w:themeColor="hyperlink"/>
      <w:u w:val="single"/>
    </w:rPr>
  </w:style>
  <w:style w:type="character" w:styleId="UnresolvedMention">
    <w:name w:val="Unresolved Mention"/>
    <w:basedOn w:val="DefaultParagraphFont"/>
    <w:uiPriority w:val="99"/>
    <w:semiHidden/>
    <w:unhideWhenUsed/>
    <w:rsid w:val="008B33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TER@COSANOSTRAPR.COM" TargetMode="External"/><Relationship Id="rId13" Type="http://schemas.openxmlformats.org/officeDocument/2006/relationships/hyperlink" Target="mailto:cmonck@primarywave.com" TargetMode="Externa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hyperlink" Target="mailto:natalie.camillo@napalmrecords.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my@atomsplitterpr.com" TargetMode="External"/><Relationship Id="rId5" Type="http://schemas.openxmlformats.org/officeDocument/2006/relationships/settings" Target="settings.xml"/><Relationship Id="rId15" Type="http://schemas.openxmlformats.org/officeDocument/2006/relationships/hyperlink" Target="mailto:moniquesowinski@livenation.com" TargetMode="External"/><Relationship Id="rId10" Type="http://schemas.openxmlformats.org/officeDocument/2006/relationships/hyperlink" Target="mailto:RossAnderson@elektra.com" TargetMode="External"/><Relationship Id="rId4" Type="http://schemas.openxmlformats.org/officeDocument/2006/relationships/styles" Target="styles.xml"/><Relationship Id="rId9" Type="http://schemas.openxmlformats.org/officeDocument/2006/relationships/hyperlink" Target="mailto:charley@cosanostrapr.com" TargetMode="External"/><Relationship Id="rId14" Type="http://schemas.openxmlformats.org/officeDocument/2006/relationships/hyperlink" Target="mailto:ryanc@biz3.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TaxCatchAll xmlns="229564fb-af3c-4f6c-872f-adfeadbc42f8">
      <Value>2</Value>
      <Value>1</Value>
    </TaxCatchAll>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oda9b2b8f671471195d30e730e81c26c xmlns="8a368b5b-9df3-4360-95d5-91bd54c6b478">
      <Terms xmlns="http://schemas.microsoft.com/office/infopath/2007/PartnerControls"/>
    </oda9b2b8f671471195d30e730e81c26c>
    <eb92e5c61c214ad8aa4904c8227a744a xmlns="8a368b5b-9df3-4360-95d5-91bd54c6b478">
      <Terms xmlns="http://schemas.microsoft.com/office/infopath/2007/PartnerControls"/>
    </eb92e5c61c214ad8aa4904c8227a744a>
    <dda972dc920e4ab58f89614735905c14 xmlns="8a368b5b-9df3-4360-95d5-91bd54c6b478">
      <Terms xmlns="http://schemas.microsoft.com/office/infopath/2007/PartnerControls"/>
    </dda972dc920e4ab58f89614735905c14>
    <c777379cf2b044eb9b0d7e89e5ff0eb8 xmlns="8a368b5b-9df3-4360-95d5-91bd54c6b478">
      <Terms xmlns="http://schemas.microsoft.com/office/infopath/2007/PartnerControls"/>
    </c777379cf2b044eb9b0d7e89e5ff0eb8>
  </documentManagement>
</p:properti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1" ma:contentTypeDescription="Create a new document." ma:contentTypeScope="" ma:versionID="ba696c348d1edebc0239d1f3b28ba350">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35f960d385169af188a7d610b34abf5d"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9909B5-A19B-4A5C-BEA1-0624E2DD98ED}">
  <ds:schemaRefs>
    <ds:schemaRef ds:uri="http://schemas.microsoft.com/office/2006/metadata/properties"/>
    <ds:schemaRef ds:uri="http://schemas.microsoft.com/office/infopath/2007/PartnerControls"/>
    <ds:schemaRef ds:uri="8a368b5b-9df3-4360-95d5-91bd54c6b478"/>
    <ds:schemaRef ds:uri="229564fb-af3c-4f6c-872f-adfeadbc42f8"/>
  </ds:schemaRefs>
</ds:datastoreItem>
</file>

<file path=customXml/itemProps2.xml><?xml version="1.0" encoding="utf-8"?>
<ds:datastoreItem xmlns:ds="http://schemas.openxmlformats.org/officeDocument/2006/customXml" ds:itemID="{FBEA7CD9-1CC5-4EAC-AEEF-0A4F55DFC1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68b5b-9df3-4360-95d5-91bd54c6b478"/>
    <ds:schemaRef ds:uri="229564fb-af3c-4f6c-872f-adfeadbc42f8"/>
    <ds:schemaRef ds:uri="f4365b45-9cac-452a-968c-edb44e2c2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525F96-823F-41EE-9C0A-3651F06AB3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Pages>
  <Words>2153</Words>
  <Characters>12278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Ross</dc:creator>
  <cp:keywords/>
  <dc:description/>
  <cp:lastModifiedBy>Worden, Sydney</cp:lastModifiedBy>
  <cp:revision>7</cp:revision>
  <dcterms:created xsi:type="dcterms:W3CDTF">2022-01-18T14:55:00Z</dcterms:created>
  <dcterms:modified xsi:type="dcterms:W3CDTF">2022-01-18T20:04:00Z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0x0101005D9CA752E37244E186B234F4D8840D84001BF2C183892C6040B7F1E1135F1A0043</vt:lpwstr>
  </property>
  <property fmtid="{D5CDD505-2E9C-101B-9397-08002B2CF9AE}" pid="3" name="WMG_DW_Department">
    <vt:lpwstr>1;#Publicity|7f2458df-4fa3-40c2-b1c8-1c6f2576ee61</vt:lpwstr>
  </property>
  <property fmtid="{D5CDD505-2E9C-101B-9397-08002B2CF9AE}" pid="4" name="WMG_DW_Division">
    <vt:lpwstr>2;#Elektra Music Group|f2179a45-1f22-4f36-9fb7-9e2cd12ea457</vt:lpwstr>
  </property>
  <property fmtid="{D5CDD505-2E9C-101B-9397-08002B2CF9AE}" pid="5" name="WMG_DW_DocumentType">
    <vt:lpwstr/>
  </property>
  <property fmtid="{D5CDD505-2E9C-101B-9397-08002B2CF9AE}" pid="6" name="WMG_DW_Artist">
    <vt:lpwstr/>
  </property>
  <property fmtid="{D5CDD505-2E9C-101B-9397-08002B2CF9AE}" pid="7" name="WMG_DW_RetentionPolicy">
    <vt:lpwstr/>
  </property>
  <property fmtid="{D5CDD505-2E9C-101B-9397-08002B2CF9AE}" pid="8" name="WMG_DW_Label">
    <vt:lpwstr/>
  </property>
</Properties>
</file>